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64" w:rsidRPr="006D1195" w:rsidRDefault="00324C72">
      <w:pPr>
        <w:spacing w:before="81"/>
        <w:ind w:left="347"/>
        <w:rPr>
          <w:rFonts w:ascii="맑은 고딕" w:eastAsia="맑은 고딕" w:hAnsi="맑은 고딕" w:cs="Noto Sans CJK JP Black"/>
          <w:sz w:val="28"/>
          <w:szCs w:val="28"/>
          <w:lang w:eastAsia="ko-KR"/>
        </w:rPr>
      </w:pPr>
      <w:r>
        <w:rPr>
          <w:rFonts w:ascii="맑은 고딕" w:eastAsia="맑은 고딕" w:hAnsi="맑은 고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52070</wp:posOffset>
                </wp:positionV>
                <wp:extent cx="74930" cy="304800"/>
                <wp:effectExtent l="4445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304800"/>
                          <a:chOff x="847" y="82"/>
                          <a:chExt cx="118" cy="4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7" y="82"/>
                            <a:ext cx="118" cy="480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118"/>
                              <a:gd name="T2" fmla="+- 0 562 82"/>
                              <a:gd name="T3" fmla="*/ 562 h 480"/>
                              <a:gd name="T4" fmla="+- 0 965 847"/>
                              <a:gd name="T5" fmla="*/ T4 w 118"/>
                              <a:gd name="T6" fmla="+- 0 562 82"/>
                              <a:gd name="T7" fmla="*/ 562 h 480"/>
                              <a:gd name="T8" fmla="+- 0 965 847"/>
                              <a:gd name="T9" fmla="*/ T8 w 118"/>
                              <a:gd name="T10" fmla="+- 0 82 82"/>
                              <a:gd name="T11" fmla="*/ 82 h 480"/>
                              <a:gd name="T12" fmla="+- 0 847 847"/>
                              <a:gd name="T13" fmla="*/ T12 w 118"/>
                              <a:gd name="T14" fmla="+- 0 82 82"/>
                              <a:gd name="T15" fmla="*/ 82 h 480"/>
                              <a:gd name="T16" fmla="+- 0 847 847"/>
                              <a:gd name="T17" fmla="*/ T16 w 118"/>
                              <a:gd name="T18" fmla="+- 0 562 82"/>
                              <a:gd name="T19" fmla="*/ 562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480">
                                <a:moveTo>
                                  <a:pt x="0" y="480"/>
                                </a:moveTo>
                                <a:lnTo>
                                  <a:pt x="118" y="480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E16F4" id="Group 2" o:spid="_x0000_s1026" style="position:absolute;left:0;text-align:left;margin-left:42.35pt;margin-top:4.1pt;width:5.9pt;height:24pt;z-index:251658240;mso-position-horizontal-relative:page" coordorigin="847,82" coordsize="11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GTFAQAADoLAAAOAAAAZHJzL2Uyb0RvYy54bWykVttu4zYQfS+w/0DocQtHl8gXCXEW3WQd&#10;FEjbBVb9AFqiLlhJVEnaclr03zscirbsWN1gN0YkSjwanjkzHM7dh0NTkz0TsuLt2vFvPIewNuVZ&#10;1RZr589kM1s5RCraZrTmLVs7L0w6H+7f/XTXdzELeMnrjAkCRloZ993aKZXqYteVackaKm94x1qY&#10;zLloqIJHUbiZoD1Yb2o38LyF23ORdYKnTEp4+2gmnXu0n+csVX/kuWSK1GsHuCm8Crxu9dW9v6Nx&#10;IWhXVulAg34Hi4ZWLSx6NPVIFSU7Ub0y1VSp4JLn6ibljcvzvEoZ+gDe+N6FN0+C7zr0pYj7ojvK&#10;BNJe6PTdZtPf958FqTKInUNa2kCIcFUSaGn6rogB8SS6L91nYfyD4TNPv0qYdi/n9XNhwGTb/8Yz&#10;MEd3iqM0h1w02gQ4TQ4YgZdjBNhBkRReLsPoFsKUwsytF668IUBpCVHUH63CpUNgcoX0aJyWn4Yv&#10;fR8yTX8HX2nqLo3NgkhyIKU9gjyTJynlj0n5paQdwwhJLdQgZWCl3AjGdO6SW6MmgqyUcqzjaEZT&#10;lCD3NxW8FMOKOCkF6LWT6olxjAPdP0tl8j+DEUY3G3IggSDkTQ1b4ecZ8QispP+H3XIEQcoY0HuX&#10;JB7piV55sGgNgRYjQ/NFQGzsiqOdW4sBOxpRkiGIsJ+OoNCCkFG0mF9jNLcgzSi8zmhhMWjoOiPI&#10;sqNnk4wg4UauTTCKLEgzWl1n5F+ofU0jfyz2akIj/1ztqbCN9U78YILUueCw5OvA+WO9J0mdCz5F&#10;aix54i8mSJ1rfj14/ljzs+hBUShsrtPSpn96aIf8hxGh+uTysGJ1XOqik4D0UFgS3MRgAlB6s0yA&#10;QRINxs3yTTAw1WAIrilZ/2/ah8AhfP42uKmVCegxsm44DQ4LOCAvj0bhEDgat2Yjd1RpnbS/ekh6&#10;OCh0pS1NodXvG75nCUeEOhX2Uxk+zdftGId2wJ0T0s7be4f2LM6WdTtr7wYFWwhsvQXzer205pIZ&#10;ibSTeHgcHdd6jaqm5HWVbaq61g5LUWwfakH2FNqL8EH/BqnPYDXmS8v1Z2YZ8wYK9qCtLt3YLvwT&#10;+UHofQyi2WaxWs7CTTifRUtvNfP86GO08MIofNz8q7PTD+OyyjLWPlcts62LH77tPBuaKNN0YPOi&#10;IxvNgzkm/hn7Myc9/LvmJPQqbQbe0bhkNPs0jBWtajN2zxmjyOC2vaMQcFabs88c1FuevcA5KLhp&#10;26DNhEHJxd8O6aFlWzvyrx0VzCH1ry0c5JEfhpAGCh/C+TKABzGe2Y5naJuCqbWjHNjyevigTF+4&#10;60RVlLCSj1q0/BfoYPJKH5XIz7AaHqCXwBE2aOjL0EzqDnD8jKhTy3v/HwAAAP//AwBQSwMEFAAG&#10;AAgAAAAhAOTmV9LdAAAABgEAAA8AAABkcnMvZG93bnJldi54bWxMjkFLw0AUhO+C/2F5gje7STSx&#10;xmxKKeqpCLaCeHvNviah2bchu03Sf+960tMwzDDzFavZdGKkwbWWFcSLCARxZXXLtYLP/evdEoTz&#10;yBo7y6TgQg5W5fVVgbm2E3/QuPO1CCPsclTQeN/nUrqqIYNuYXvikB3tYNAHO9RSDziFcdPJJIoy&#10;abDl8NBgT5uGqtPubBS8TTit7+OXcXs6bi7f+/T9axuTUrc38/oZhKfZ/5XhFz+gQxmYDvbM2olO&#10;wfLhMTSDJiBC/JSlIA4K0iwBWRbyP375AwAA//8DAFBLAQItABQABgAIAAAAIQC2gziS/gAAAOEB&#10;AAATAAAAAAAAAAAAAAAAAAAAAABbQ29udGVudF9UeXBlc10ueG1sUEsBAi0AFAAGAAgAAAAhADj9&#10;If/WAAAAlAEAAAsAAAAAAAAAAAAAAAAALwEAAF9yZWxzLy5yZWxzUEsBAi0AFAAGAAgAAAAhAE3d&#10;cZMUBAAAOgsAAA4AAAAAAAAAAAAAAAAALgIAAGRycy9lMm9Eb2MueG1sUEsBAi0AFAAGAAgAAAAh&#10;AOTmV9LdAAAABgEAAA8AAAAAAAAAAAAAAAAAbgYAAGRycy9kb3ducmV2LnhtbFBLBQYAAAAABAAE&#10;APMAAAB4BwAAAAA=&#10;">
                <v:shape id="Freeform 3" o:spid="_x0000_s1027" style="position:absolute;left:847;top:82;width:118;height:480;visibility:visible;mso-wrap-style:square;v-text-anchor:top" coordsize="11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UbOxAAAANoAAAAPAAAAZHJzL2Rvd25yZXYueG1sRI9ba8JA&#10;FITfC/6H5Qh9KXVjBLGpq3ihKBQFL/T5kD0mwezZsLvR+O/dQqGPw8x8w0znnanFjZyvLCsYDhIQ&#10;xLnVFRcKzqev9wkIH5A11pZJwYM8zGe9lylm2t75QLdjKESEsM9QQRlCk0np85IM+oFtiKN3sc5g&#10;iNIVUju8R7ipZZokY2mw4rhQYkOrkvLrsTUKvt2mXeG68z+PdNzWb/lutNx/KPXa7xafIAJ14T/8&#10;195qBSn8Xok3QM6eAAAA//8DAFBLAQItABQABgAIAAAAIQDb4fbL7gAAAIUBAAATAAAAAAAAAAAA&#10;AAAAAAAAAABbQ29udGVudF9UeXBlc10ueG1sUEsBAi0AFAAGAAgAAAAhAFr0LFu/AAAAFQEAAAsA&#10;AAAAAAAAAAAAAAAAHwEAAF9yZWxzLy5yZWxzUEsBAi0AFAAGAAgAAAAhADi5Rs7EAAAA2gAAAA8A&#10;AAAAAAAAAAAAAAAABwIAAGRycy9kb3ducmV2LnhtbFBLBQYAAAAAAwADALcAAAD4AgAAAAA=&#10;" path="m,480r118,l118,,,,,480xe" fillcolor="#4c4c4c" stroked="f">
                  <v:path arrowok="t" o:connecttype="custom" o:connectlocs="0,562;118,562;118,82;0,82;0,562" o:connectangles="0,0,0,0,0"/>
                </v:shape>
                <w10:wrap anchorx="page"/>
              </v:group>
            </w:pict>
          </mc:Fallback>
        </mc:AlternateContent>
      </w:r>
      <w:r w:rsidR="001E101B" w:rsidRPr="006D1195">
        <w:rPr>
          <w:rFonts w:ascii="맑은 고딕" w:eastAsia="맑은 고딕" w:hAnsi="맑은 고딕" w:cs="Noto Sans CJK JP Black"/>
          <w:b/>
          <w:bCs/>
          <w:spacing w:val="-17"/>
          <w:w w:val="110"/>
          <w:sz w:val="28"/>
          <w:szCs w:val="28"/>
          <w:lang w:eastAsia="ko-KR"/>
        </w:rPr>
        <w:t>한국정밀공학회지</w:t>
      </w:r>
      <w:r w:rsidR="005550B9">
        <w:rPr>
          <w:rFonts w:ascii="맑은 고딕" w:eastAsia="맑은 고딕" w:hAnsi="맑은 고딕" w:cs="Noto Sans CJK JP Black" w:hint="eastAsia"/>
          <w:b/>
          <w:bCs/>
          <w:spacing w:val="-17"/>
          <w:w w:val="110"/>
          <w:sz w:val="28"/>
          <w:szCs w:val="28"/>
          <w:lang w:eastAsia="ko-KR"/>
        </w:rPr>
        <w:t>(JKSPE)</w:t>
      </w:r>
      <w:r w:rsidR="001E101B" w:rsidRPr="006D1195">
        <w:rPr>
          <w:rFonts w:ascii="맑은 고딕" w:eastAsia="맑은 고딕" w:hAnsi="맑은 고딕" w:cs="Noto Sans CJK JP Black"/>
          <w:b/>
          <w:bCs/>
          <w:spacing w:val="38"/>
          <w:w w:val="110"/>
          <w:sz w:val="28"/>
          <w:szCs w:val="28"/>
          <w:lang w:eastAsia="ko-KR"/>
        </w:rPr>
        <w:t xml:space="preserve"> </w:t>
      </w:r>
      <w:r w:rsidR="001E101B" w:rsidRPr="006D1195">
        <w:rPr>
          <w:rFonts w:ascii="맑은 고딕" w:eastAsia="맑은 고딕" w:hAnsi="맑은 고딕" w:cs="Noto Sans CJK JP Black"/>
          <w:b/>
          <w:bCs/>
          <w:spacing w:val="-15"/>
          <w:w w:val="110"/>
          <w:sz w:val="28"/>
          <w:szCs w:val="28"/>
          <w:lang w:eastAsia="ko-KR"/>
        </w:rPr>
        <w:t>연구윤리</w:t>
      </w:r>
      <w:r w:rsidR="001E101B" w:rsidRPr="006D1195">
        <w:rPr>
          <w:rFonts w:ascii="맑은 고딕" w:eastAsia="맑은 고딕" w:hAnsi="맑은 고딕" w:cs="Noto Sans CJK JP Black"/>
          <w:b/>
          <w:bCs/>
          <w:spacing w:val="38"/>
          <w:w w:val="110"/>
          <w:sz w:val="28"/>
          <w:szCs w:val="28"/>
          <w:lang w:eastAsia="ko-KR"/>
        </w:rPr>
        <w:t xml:space="preserve"> </w:t>
      </w:r>
      <w:r w:rsidR="001E101B" w:rsidRPr="006D1195">
        <w:rPr>
          <w:rFonts w:ascii="맑은 고딕" w:eastAsia="맑은 고딕" w:hAnsi="맑은 고딕" w:cs="Noto Sans CJK JP Black"/>
          <w:b/>
          <w:bCs/>
          <w:w w:val="110"/>
          <w:sz w:val="28"/>
          <w:szCs w:val="28"/>
          <w:lang w:eastAsia="ko-KR"/>
        </w:rPr>
        <w:t>및</w:t>
      </w:r>
      <w:r w:rsidR="001E101B" w:rsidRPr="006D1195">
        <w:rPr>
          <w:rFonts w:ascii="맑은 고딕" w:eastAsia="맑은 고딕" w:hAnsi="맑은 고딕" w:cs="Noto Sans CJK JP Black"/>
          <w:b/>
          <w:bCs/>
          <w:spacing w:val="38"/>
          <w:w w:val="110"/>
          <w:sz w:val="28"/>
          <w:szCs w:val="28"/>
          <w:lang w:eastAsia="ko-KR"/>
        </w:rPr>
        <w:t xml:space="preserve"> </w:t>
      </w:r>
      <w:r w:rsidR="001E101B" w:rsidRPr="006D1195">
        <w:rPr>
          <w:rFonts w:ascii="맑은 고딕" w:eastAsia="맑은 고딕" w:hAnsi="맑은 고딕" w:cs="Noto Sans CJK JP Black"/>
          <w:b/>
          <w:bCs/>
          <w:spacing w:val="-13"/>
          <w:w w:val="110"/>
          <w:sz w:val="28"/>
          <w:szCs w:val="28"/>
          <w:lang w:eastAsia="ko-KR"/>
        </w:rPr>
        <w:t>저작권</w:t>
      </w:r>
      <w:r w:rsidR="001E101B" w:rsidRPr="006D1195">
        <w:rPr>
          <w:rFonts w:ascii="맑은 고딕" w:eastAsia="맑은 고딕" w:hAnsi="맑은 고딕" w:cs="Noto Sans CJK JP Black"/>
          <w:b/>
          <w:bCs/>
          <w:spacing w:val="38"/>
          <w:w w:val="110"/>
          <w:sz w:val="28"/>
          <w:szCs w:val="28"/>
          <w:lang w:eastAsia="ko-KR"/>
        </w:rPr>
        <w:t xml:space="preserve"> </w:t>
      </w:r>
      <w:r w:rsidR="001E101B" w:rsidRPr="006D1195">
        <w:rPr>
          <w:rFonts w:ascii="맑은 고딕" w:eastAsia="맑은 고딕" w:hAnsi="맑은 고딕" w:cs="Noto Sans CJK JP Black"/>
          <w:b/>
          <w:bCs/>
          <w:spacing w:val="-19"/>
          <w:w w:val="110"/>
          <w:sz w:val="28"/>
          <w:szCs w:val="28"/>
          <w:lang w:eastAsia="ko-KR"/>
        </w:rPr>
        <w:t>동의서</w:t>
      </w:r>
    </w:p>
    <w:p w:rsidR="00391764" w:rsidRPr="006D1195" w:rsidRDefault="00391764">
      <w:pPr>
        <w:rPr>
          <w:rFonts w:ascii="맑은 고딕" w:eastAsia="맑은 고딕" w:hAnsi="맑은 고딕" w:cs="Noto Sans CJK JP Black"/>
          <w:b/>
          <w:bCs/>
          <w:sz w:val="20"/>
          <w:szCs w:val="20"/>
          <w:lang w:eastAsia="ko-KR"/>
        </w:rPr>
      </w:pPr>
    </w:p>
    <w:p w:rsidR="00391764" w:rsidRPr="006D1195" w:rsidRDefault="00391764">
      <w:pPr>
        <w:spacing w:before="11"/>
        <w:rPr>
          <w:rFonts w:ascii="맑은 고딕" w:eastAsia="맑은 고딕" w:hAnsi="맑은 고딕" w:cs="Noto Sans CJK JP Black"/>
          <w:b/>
          <w:bCs/>
          <w:sz w:val="20"/>
          <w:szCs w:val="20"/>
          <w:lang w:eastAsia="ko-KR"/>
        </w:rPr>
      </w:pPr>
    </w:p>
    <w:p w:rsidR="00391764" w:rsidRPr="006D1195" w:rsidRDefault="001E101B">
      <w:pPr>
        <w:pStyle w:val="1"/>
        <w:spacing w:before="42"/>
        <w:rPr>
          <w:rFonts w:ascii="맑은 고딕" w:eastAsia="맑은 고딕" w:hAnsi="맑은 고딕"/>
          <w:b w:val="0"/>
          <w:bCs w:val="0"/>
          <w:lang w:eastAsia="ko-KR"/>
        </w:rPr>
      </w:pPr>
      <w:r w:rsidRPr="006D1195">
        <w:rPr>
          <w:rFonts w:ascii="맑은 고딕" w:eastAsia="맑은 고딕" w:hAnsi="맑은 고딕" w:cs="Calibri"/>
          <w:b w:val="0"/>
          <w:bCs w:val="0"/>
          <w:spacing w:val="-17"/>
          <w:w w:val="110"/>
          <w:lang w:eastAsia="ko-KR"/>
        </w:rPr>
        <w:t>(</w:t>
      </w:r>
      <w:r w:rsidRPr="006D1195">
        <w:rPr>
          <w:rFonts w:ascii="맑은 고딕" w:eastAsia="맑은 고딕" w:hAnsi="맑은 고딕"/>
          <w:spacing w:val="-16"/>
          <w:w w:val="110"/>
          <w:lang w:eastAsia="ko-KR"/>
        </w:rPr>
        <w:t>사</w:t>
      </w:r>
      <w:r w:rsidRPr="006D1195">
        <w:rPr>
          <w:rFonts w:ascii="맑은 고딕" w:eastAsia="맑은 고딕" w:hAnsi="맑은 고딕" w:cs="Calibri"/>
          <w:b w:val="0"/>
          <w:bCs w:val="0"/>
          <w:spacing w:val="-17"/>
          <w:w w:val="110"/>
          <w:lang w:eastAsia="ko-KR"/>
        </w:rPr>
        <w:t>)</w:t>
      </w:r>
      <w:r w:rsidRPr="006D1195">
        <w:rPr>
          <w:rFonts w:ascii="맑은 고딕" w:eastAsia="맑은 고딕" w:hAnsi="맑은 고딕"/>
          <w:spacing w:val="-16"/>
          <w:w w:val="110"/>
          <w:lang w:eastAsia="ko-KR"/>
        </w:rPr>
        <w:t>한국정밀공학회</w:t>
      </w:r>
      <w:r w:rsidRPr="006D1195">
        <w:rPr>
          <w:rFonts w:ascii="맑은 고딕" w:eastAsia="맑은 고딕" w:hAnsi="맑은 고딕"/>
          <w:spacing w:val="5"/>
          <w:w w:val="1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8"/>
          <w:w w:val="110"/>
          <w:lang w:eastAsia="ko-KR"/>
        </w:rPr>
        <w:t>귀하</w:t>
      </w:r>
    </w:p>
    <w:p w:rsidR="00391764" w:rsidRPr="006D1195" w:rsidRDefault="00391764">
      <w:pPr>
        <w:spacing w:before="13"/>
        <w:rPr>
          <w:rFonts w:ascii="맑은 고딕" w:eastAsia="맑은 고딕" w:hAnsi="맑은 고딕" w:cs="Noto Sans CJK JP Black"/>
          <w:b/>
          <w:bCs/>
          <w:sz w:val="12"/>
          <w:szCs w:val="12"/>
          <w:lang w:eastAsia="ko-KR"/>
        </w:rPr>
      </w:pPr>
    </w:p>
    <w:p w:rsidR="00391764" w:rsidRPr="006D1195" w:rsidRDefault="001E101B">
      <w:pPr>
        <w:spacing w:line="325" w:lineRule="auto"/>
        <w:ind w:left="676" w:right="8704"/>
        <w:rPr>
          <w:rFonts w:ascii="맑은 고딕" w:eastAsia="맑은 고딕" w:hAnsi="맑은 고딕" w:cs="Calibri"/>
          <w:sz w:val="17"/>
          <w:szCs w:val="17"/>
          <w:lang w:eastAsia="ko-KR"/>
        </w:rPr>
      </w:pPr>
      <w:r w:rsidRPr="006D1195">
        <w:rPr>
          <w:rFonts w:ascii="맑은 고딕" w:eastAsia="맑은 고딕" w:hAnsi="맑은 고딕" w:cs="Noto Sans CJK JP Black"/>
          <w:b/>
          <w:bCs/>
          <w:spacing w:val="-10"/>
          <w:w w:val="110"/>
          <w:sz w:val="17"/>
          <w:szCs w:val="17"/>
          <w:lang w:eastAsia="ko-KR"/>
        </w:rPr>
        <w:t>논문</w:t>
      </w:r>
      <w:r w:rsidRPr="006D1195">
        <w:rPr>
          <w:rFonts w:ascii="맑은 고딕" w:eastAsia="맑은 고딕" w:hAnsi="맑은 고딕" w:cs="Noto Sans CJK JP Black"/>
          <w:b/>
          <w:bCs/>
          <w:spacing w:val="12"/>
          <w:w w:val="110"/>
          <w:sz w:val="17"/>
          <w:szCs w:val="17"/>
          <w:lang w:eastAsia="ko-KR"/>
        </w:rPr>
        <w:t xml:space="preserve"> </w:t>
      </w:r>
      <w:r w:rsidRPr="006D1195">
        <w:rPr>
          <w:rFonts w:ascii="맑은 고딕" w:eastAsia="맑은 고딕" w:hAnsi="맑은 고딕" w:cs="Noto Sans CJK JP Black"/>
          <w:b/>
          <w:bCs/>
          <w:spacing w:val="-18"/>
          <w:w w:val="110"/>
          <w:sz w:val="17"/>
          <w:szCs w:val="17"/>
          <w:lang w:eastAsia="ko-KR"/>
        </w:rPr>
        <w:t>제목</w:t>
      </w:r>
      <w:r w:rsidRPr="006D1195">
        <w:rPr>
          <w:rFonts w:ascii="맑은 고딕" w:eastAsia="맑은 고딕" w:hAnsi="맑은 고딕" w:cs="Noto Sans CJK JP Black"/>
          <w:b/>
          <w:bCs/>
          <w:spacing w:val="5"/>
          <w:w w:val="109"/>
          <w:sz w:val="17"/>
          <w:szCs w:val="17"/>
          <w:lang w:eastAsia="ko-KR"/>
        </w:rPr>
        <w:t xml:space="preserve"> </w:t>
      </w:r>
      <w:r w:rsidRPr="006D1195">
        <w:rPr>
          <w:rFonts w:ascii="맑은 고딕" w:eastAsia="맑은 고딕" w:hAnsi="맑은 고딕" w:cs="Noto Sans CJK JP Black"/>
          <w:b/>
          <w:bCs/>
          <w:spacing w:val="-8"/>
          <w:w w:val="110"/>
          <w:sz w:val="17"/>
          <w:szCs w:val="17"/>
          <w:lang w:eastAsia="ko-KR"/>
        </w:rPr>
        <w:t>국문</w:t>
      </w:r>
      <w:r w:rsidRPr="006D1195">
        <w:rPr>
          <w:rFonts w:ascii="맑은 고딕" w:eastAsia="맑은 고딕" w:hAnsi="맑은 고딕" w:cs="Calibri"/>
          <w:spacing w:val="-8"/>
          <w:w w:val="110"/>
          <w:sz w:val="17"/>
          <w:szCs w:val="17"/>
          <w:lang w:eastAsia="ko-KR"/>
        </w:rPr>
        <w:t>:</w:t>
      </w:r>
    </w:p>
    <w:p w:rsidR="00391764" w:rsidRPr="006D1195" w:rsidRDefault="001E101B">
      <w:pPr>
        <w:spacing w:line="250" w:lineRule="exact"/>
        <w:ind w:left="676"/>
        <w:rPr>
          <w:rFonts w:ascii="맑은 고딕" w:eastAsia="맑은 고딕" w:hAnsi="맑은 고딕" w:cs="Calibri"/>
          <w:sz w:val="17"/>
          <w:szCs w:val="17"/>
          <w:lang w:eastAsia="ko-KR"/>
        </w:rPr>
      </w:pPr>
      <w:r w:rsidRPr="006D1195">
        <w:rPr>
          <w:rFonts w:ascii="맑은 고딕" w:eastAsia="맑은 고딕" w:hAnsi="맑은 고딕" w:cs="Noto Sans CJK JP Black"/>
          <w:b/>
          <w:bCs/>
          <w:spacing w:val="-8"/>
          <w:w w:val="110"/>
          <w:sz w:val="17"/>
          <w:szCs w:val="17"/>
          <w:lang w:eastAsia="ko-KR"/>
        </w:rPr>
        <w:t>영문</w:t>
      </w:r>
      <w:r w:rsidRPr="006D1195">
        <w:rPr>
          <w:rFonts w:ascii="맑은 고딕" w:eastAsia="맑은 고딕" w:hAnsi="맑은 고딕" w:cs="Calibri"/>
          <w:spacing w:val="-8"/>
          <w:w w:val="110"/>
          <w:sz w:val="17"/>
          <w:szCs w:val="17"/>
          <w:lang w:eastAsia="ko-KR"/>
        </w:rPr>
        <w:t>:</w:t>
      </w:r>
    </w:p>
    <w:p w:rsidR="00391764" w:rsidRPr="006D1195" w:rsidRDefault="001E101B">
      <w:pPr>
        <w:spacing w:before="88"/>
        <w:ind w:left="676"/>
        <w:rPr>
          <w:rFonts w:ascii="맑은 고딕" w:eastAsia="맑은 고딕" w:hAnsi="맑은 고딕" w:cs="Calibri"/>
          <w:sz w:val="17"/>
          <w:szCs w:val="17"/>
          <w:lang w:eastAsia="ko-KR"/>
        </w:rPr>
      </w:pPr>
      <w:r w:rsidRPr="006D1195">
        <w:rPr>
          <w:rFonts w:ascii="맑은 고딕" w:eastAsia="맑은 고딕" w:hAnsi="맑은 고딕" w:cs="Noto Sans CJK JP Black"/>
          <w:b/>
          <w:bCs/>
          <w:spacing w:val="-13"/>
          <w:w w:val="110"/>
          <w:sz w:val="17"/>
          <w:szCs w:val="17"/>
          <w:lang w:eastAsia="ko-KR"/>
        </w:rPr>
        <w:t>저자명</w:t>
      </w:r>
      <w:r w:rsidRPr="006D1195">
        <w:rPr>
          <w:rFonts w:ascii="맑은 고딕" w:eastAsia="맑은 고딕" w:hAnsi="맑은 고딕" w:cs="Noto Sans CJK JP Black"/>
          <w:b/>
          <w:bCs/>
          <w:spacing w:val="20"/>
          <w:w w:val="110"/>
          <w:sz w:val="17"/>
          <w:szCs w:val="17"/>
          <w:lang w:eastAsia="ko-KR"/>
        </w:rPr>
        <w:t xml:space="preserve"> </w:t>
      </w:r>
      <w:r w:rsidRPr="006D1195">
        <w:rPr>
          <w:rFonts w:ascii="맑은 고딕" w:eastAsia="맑은 고딕" w:hAnsi="맑은 고딕" w:cs="Calibri"/>
          <w:spacing w:val="-9"/>
          <w:w w:val="110"/>
          <w:sz w:val="17"/>
          <w:szCs w:val="17"/>
          <w:lang w:eastAsia="ko-KR"/>
        </w:rPr>
        <w:t>(</w:t>
      </w:r>
      <w:r w:rsidRPr="006D1195">
        <w:rPr>
          <w:rFonts w:ascii="맑은 고딕" w:eastAsia="맑은 고딕" w:hAnsi="맑은 고딕" w:cs="Noto Sans CJK JP Black"/>
          <w:b/>
          <w:bCs/>
          <w:spacing w:val="-9"/>
          <w:w w:val="110"/>
          <w:sz w:val="17"/>
          <w:szCs w:val="17"/>
          <w:lang w:eastAsia="ko-KR"/>
        </w:rPr>
        <w:t>전체</w:t>
      </w:r>
      <w:r w:rsidRPr="006D1195">
        <w:rPr>
          <w:rFonts w:ascii="맑은 고딕" w:eastAsia="맑은 고딕" w:hAnsi="맑은 고딕" w:cs="Calibri"/>
          <w:spacing w:val="-9"/>
          <w:w w:val="110"/>
          <w:sz w:val="17"/>
          <w:szCs w:val="17"/>
          <w:lang w:eastAsia="ko-KR"/>
        </w:rPr>
        <w:t>):</w:t>
      </w:r>
    </w:p>
    <w:p w:rsidR="00391764" w:rsidRPr="006D1195" w:rsidRDefault="00391764">
      <w:pPr>
        <w:rPr>
          <w:rFonts w:ascii="맑은 고딕" w:eastAsia="맑은 고딕" w:hAnsi="맑은 고딕" w:cs="Calibri"/>
          <w:sz w:val="16"/>
          <w:szCs w:val="16"/>
          <w:lang w:eastAsia="ko-KR"/>
        </w:rPr>
      </w:pPr>
    </w:p>
    <w:p w:rsidR="00391764" w:rsidRPr="006D1195" w:rsidRDefault="00391764">
      <w:pPr>
        <w:rPr>
          <w:rFonts w:ascii="맑은 고딕" w:eastAsia="맑은 고딕" w:hAnsi="맑은 고딕" w:cs="Calibri"/>
          <w:sz w:val="16"/>
          <w:szCs w:val="16"/>
          <w:lang w:eastAsia="ko-KR"/>
        </w:rPr>
      </w:pPr>
    </w:p>
    <w:p w:rsidR="00391764" w:rsidRPr="006D1195" w:rsidRDefault="001E101B">
      <w:pPr>
        <w:pStyle w:val="a3"/>
        <w:spacing w:before="137"/>
        <w:ind w:left="674" w:firstLine="0"/>
        <w:rPr>
          <w:rFonts w:ascii="맑은 고딕" w:eastAsia="맑은 고딕" w:hAnsi="맑은 고딕" w:cs="Calibri"/>
          <w:lang w:eastAsia="ko-KR"/>
        </w:rPr>
      </w:pPr>
      <w:r w:rsidRPr="006D1195">
        <w:rPr>
          <w:rFonts w:ascii="맑은 고딕" w:eastAsia="맑은 고딕" w:hAnsi="맑은 고딕"/>
          <w:spacing w:val="-11"/>
          <w:lang w:eastAsia="ko-KR"/>
        </w:rPr>
        <w:t>저자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(</w:t>
      </w:r>
      <w:r w:rsidRPr="006D1195">
        <w:rPr>
          <w:rFonts w:ascii="맑은 고딕" w:eastAsia="맑은 고딕" w:hAnsi="맑은 고딕"/>
          <w:spacing w:val="-11"/>
          <w:lang w:eastAsia="ko-KR"/>
        </w:rPr>
        <w:t>들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)</w:t>
      </w:r>
      <w:r w:rsidRPr="006D1195">
        <w:rPr>
          <w:rFonts w:ascii="맑은 고딕" w:eastAsia="맑은 고딕" w:hAnsi="맑은 고딕"/>
          <w:spacing w:val="-11"/>
          <w:lang w:eastAsia="ko-KR"/>
        </w:rPr>
        <w:t>는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논문이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7"/>
          <w:lang w:eastAsia="ko-KR"/>
        </w:rPr>
        <w:t>한국정밀공학회지에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게재되기를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 w:cs="Arial Unicode MS"/>
          <w:spacing w:val="-15"/>
          <w:lang w:eastAsia="ko-KR"/>
        </w:rPr>
        <w:t>희</w:t>
      </w:r>
      <w:r w:rsidRPr="006D1195">
        <w:rPr>
          <w:rFonts w:ascii="맑은 고딕" w:eastAsia="맑은 고딕" w:hAnsi="맑은 고딕"/>
          <w:spacing w:val="-15"/>
          <w:lang w:eastAsia="ko-KR"/>
        </w:rPr>
        <w:t>망하며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아래와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같은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사</w:t>
      </w:r>
      <w:bookmarkStart w:id="0" w:name="_GoBack"/>
      <w:bookmarkEnd w:id="0"/>
      <w:r w:rsidRPr="006D1195">
        <w:rPr>
          <w:rFonts w:ascii="맑은 고딕" w:eastAsia="맑은 고딕" w:hAnsi="맑은 고딕"/>
          <w:spacing w:val="-14"/>
          <w:lang w:eastAsia="ko-KR"/>
        </w:rPr>
        <w:t>항들에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대하여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확인하고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동의합</w:t>
      </w:r>
      <w:r w:rsidRPr="006D1195">
        <w:rPr>
          <w:rFonts w:ascii="맑은 고딕" w:eastAsia="맑은 고딕" w:hAnsi="맑은 고딕" w:cs="Arial Unicode MS"/>
          <w:spacing w:val="-14"/>
          <w:lang w:eastAsia="ko-KR"/>
        </w:rPr>
        <w:t>니</w:t>
      </w:r>
      <w:r w:rsidRPr="006D1195">
        <w:rPr>
          <w:rFonts w:ascii="맑은 고딕" w:eastAsia="맑은 고딕" w:hAnsi="맑은 고딕"/>
          <w:spacing w:val="-14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4"/>
          <w:lang w:eastAsia="ko-KR"/>
        </w:rPr>
        <w:t>.</w:t>
      </w:r>
    </w:p>
    <w:p w:rsidR="00391764" w:rsidRPr="006D1195" w:rsidRDefault="00391764">
      <w:pPr>
        <w:rPr>
          <w:rFonts w:ascii="맑은 고딕" w:eastAsia="맑은 고딕" w:hAnsi="맑은 고딕" w:cs="Calibri"/>
          <w:sz w:val="16"/>
          <w:szCs w:val="16"/>
          <w:lang w:eastAsia="ko-KR"/>
        </w:rPr>
      </w:pPr>
    </w:p>
    <w:p w:rsidR="00391764" w:rsidRPr="006D1195" w:rsidRDefault="00391764">
      <w:pPr>
        <w:spacing w:before="9"/>
        <w:rPr>
          <w:rFonts w:ascii="맑은 고딕" w:eastAsia="맑은 고딕" w:hAnsi="맑은 고딕" w:cs="Calibri"/>
          <w:sz w:val="16"/>
          <w:szCs w:val="16"/>
          <w:lang w:eastAsia="ko-KR"/>
        </w:rPr>
      </w:pPr>
    </w:p>
    <w:p w:rsidR="00391764" w:rsidRPr="006D1195" w:rsidRDefault="001E101B">
      <w:pPr>
        <w:pStyle w:val="a3"/>
        <w:spacing w:before="0" w:line="290" w:lineRule="auto"/>
        <w:ind w:right="102"/>
        <w:jc w:val="both"/>
        <w:rPr>
          <w:rFonts w:ascii="맑은 고딕" w:eastAsia="맑은 고딕" w:hAnsi="맑은 고딕" w:cs="Calibri"/>
          <w:lang w:eastAsia="ko-KR"/>
        </w:rPr>
      </w:pPr>
      <w:r w:rsidRPr="006D1195">
        <w:rPr>
          <w:rFonts w:ascii="맑은 고딕" w:eastAsia="맑은 고딕" w:hAnsi="맑은 고딕" w:cs="Calibri"/>
          <w:spacing w:val="-2"/>
          <w:lang w:eastAsia="ko-KR"/>
        </w:rPr>
        <w:t>1.</w:t>
      </w:r>
      <w:r w:rsidRPr="00005B5D">
        <w:rPr>
          <w:rFonts w:ascii="맑은 고딕" w:eastAsia="맑은 고딕" w:hAnsi="맑은 고딕" w:cs="Calibri"/>
          <w:spacing w:val="10"/>
          <w:sz w:val="2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1"/>
          <w:lang w:eastAsia="ko-KR"/>
        </w:rPr>
        <w:t>저자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(</w:t>
      </w:r>
      <w:r w:rsidRPr="006D1195">
        <w:rPr>
          <w:rFonts w:ascii="맑은 고딕" w:eastAsia="맑은 고딕" w:hAnsi="맑은 고딕"/>
          <w:spacing w:val="-11"/>
          <w:lang w:eastAsia="ko-KR"/>
        </w:rPr>
        <w:t>들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)</w:t>
      </w:r>
      <w:r w:rsidRPr="006D1195">
        <w:rPr>
          <w:rFonts w:ascii="맑은 고딕" w:eastAsia="맑은 고딕" w:hAnsi="맑은 고딕"/>
          <w:spacing w:val="-11"/>
          <w:lang w:eastAsia="ko-KR"/>
        </w:rPr>
        <w:t>는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상기</w:t>
      </w:r>
      <w:r w:rsidRPr="006D1195">
        <w:rPr>
          <w:rFonts w:ascii="맑은 고딕" w:eastAsia="맑은 고딕" w:hAnsi="맑은 고딕"/>
          <w:spacing w:val="2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제목의</w:t>
      </w:r>
      <w:r w:rsidRPr="006D1195">
        <w:rPr>
          <w:rFonts w:ascii="맑은 고딕" w:eastAsia="맑은 고딕" w:hAnsi="맑은 고딕"/>
          <w:spacing w:val="2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논문이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7"/>
          <w:lang w:eastAsia="ko-KR"/>
        </w:rPr>
        <w:t>한국정밀공학회지에</w:t>
      </w:r>
      <w:r w:rsidRPr="006D1195">
        <w:rPr>
          <w:rFonts w:ascii="맑은 고딕" w:eastAsia="맑은 고딕" w:hAnsi="맑은 고딕"/>
          <w:spacing w:val="2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게재될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경우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저작권을</w:t>
      </w:r>
      <w:r w:rsidRPr="006D1195">
        <w:rPr>
          <w:rFonts w:ascii="맑은 고딕" w:eastAsia="맑은 고딕" w:hAnsi="맑은 고딕"/>
          <w:spacing w:val="2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7"/>
          <w:lang w:eastAsia="ko-KR"/>
        </w:rPr>
        <w:t>한국정밀공학회에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2"/>
          <w:lang w:eastAsia="ko-KR"/>
        </w:rPr>
        <w:t>양도하며</w:t>
      </w:r>
      <w:r w:rsidRPr="006D1195">
        <w:rPr>
          <w:rFonts w:ascii="맑은 고딕" w:eastAsia="맑은 고딕" w:hAnsi="맑은 고딕" w:cs="Calibri"/>
          <w:spacing w:val="-12"/>
          <w:lang w:eastAsia="ko-KR"/>
        </w:rPr>
        <w:t>,</w:t>
      </w:r>
      <w:r w:rsidRPr="006D1195">
        <w:rPr>
          <w:rFonts w:ascii="맑은 고딕" w:eastAsia="맑은 고딕" w:hAnsi="맑은 고딕" w:cs="Calibri"/>
          <w:spacing w:val="27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7"/>
          <w:lang w:eastAsia="ko-KR"/>
        </w:rPr>
        <w:t>한국정밀공학회는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20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논</w:t>
      </w:r>
      <w:r w:rsidRPr="006D1195">
        <w:rPr>
          <w:rFonts w:ascii="맑은 고딕" w:eastAsia="맑은 고딕" w:hAnsi="맑은 고딕"/>
          <w:spacing w:val="27"/>
          <w:w w:val="10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문에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대한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포괄적이고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 w:cs="Arial Unicode MS"/>
          <w:spacing w:val="-14"/>
          <w:lang w:eastAsia="ko-KR"/>
        </w:rPr>
        <w:t>독</w:t>
      </w:r>
      <w:r w:rsidRPr="006D1195">
        <w:rPr>
          <w:rFonts w:ascii="맑은 고딕" w:eastAsia="맑은 고딕" w:hAnsi="맑은 고딕"/>
          <w:spacing w:val="-14"/>
          <w:lang w:eastAsia="ko-KR"/>
        </w:rPr>
        <w:t>점적인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권리를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2"/>
          <w:lang w:eastAsia="ko-KR"/>
        </w:rPr>
        <w:t>가집</w:t>
      </w:r>
      <w:r w:rsidRPr="006D1195">
        <w:rPr>
          <w:rFonts w:ascii="맑은 고딕" w:eastAsia="맑은 고딕" w:hAnsi="맑은 고딕" w:cs="Arial Unicode MS"/>
          <w:spacing w:val="-12"/>
          <w:lang w:eastAsia="ko-KR"/>
        </w:rPr>
        <w:t>니</w:t>
      </w:r>
      <w:r w:rsidRPr="006D1195">
        <w:rPr>
          <w:rFonts w:ascii="맑은 고딕" w:eastAsia="맑은 고딕" w:hAnsi="맑은 고딕"/>
          <w:spacing w:val="-12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2"/>
          <w:lang w:eastAsia="ko-KR"/>
        </w:rPr>
        <w:t>.</w:t>
      </w:r>
    </w:p>
    <w:p w:rsidR="00391764" w:rsidRPr="006D1195" w:rsidRDefault="001E101B">
      <w:pPr>
        <w:pStyle w:val="a3"/>
        <w:spacing w:before="14" w:line="291" w:lineRule="auto"/>
        <w:ind w:right="120"/>
        <w:jc w:val="both"/>
        <w:rPr>
          <w:rFonts w:ascii="맑은 고딕" w:eastAsia="맑은 고딕" w:hAnsi="맑은 고딕" w:cs="Calibri"/>
          <w:lang w:eastAsia="ko-KR"/>
        </w:rPr>
      </w:pPr>
      <w:r w:rsidRPr="006D1195">
        <w:rPr>
          <w:rFonts w:ascii="맑은 고딕" w:eastAsia="맑은 고딕" w:hAnsi="맑은 고딕" w:cs="Calibri"/>
          <w:spacing w:val="-2"/>
          <w:lang w:eastAsia="ko-KR"/>
        </w:rPr>
        <w:t>2.</w:t>
      </w:r>
      <w:r w:rsidRPr="00005B5D">
        <w:rPr>
          <w:rFonts w:ascii="맑은 고딕" w:eastAsia="맑은 고딕" w:hAnsi="맑은 고딕" w:cs="Calibri"/>
          <w:spacing w:val="8"/>
          <w:sz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1"/>
          <w:lang w:eastAsia="ko-KR"/>
        </w:rPr>
        <w:t>저자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(</w:t>
      </w:r>
      <w:r w:rsidRPr="006D1195">
        <w:rPr>
          <w:rFonts w:ascii="맑은 고딕" w:eastAsia="맑은 고딕" w:hAnsi="맑은 고딕"/>
          <w:spacing w:val="-11"/>
          <w:lang w:eastAsia="ko-KR"/>
        </w:rPr>
        <w:t>들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)</w:t>
      </w:r>
      <w:r w:rsidRPr="006D1195">
        <w:rPr>
          <w:rFonts w:ascii="맑은 고딕" w:eastAsia="맑은 고딕" w:hAnsi="맑은 고딕"/>
          <w:spacing w:val="-11"/>
          <w:lang w:eastAsia="ko-KR"/>
        </w:rPr>
        <w:t>는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논문이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다른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연구자들의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저작권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및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어</w:t>
      </w:r>
      <w:r w:rsidRPr="006D1195">
        <w:rPr>
          <w:rFonts w:ascii="맑은 고딕" w:eastAsia="맑은 고딕" w:hAnsi="맑은 고딕" w:cs="Arial Unicode MS"/>
          <w:spacing w:val="-13"/>
          <w:lang w:eastAsia="ko-KR"/>
        </w:rPr>
        <w:t>떠</w:t>
      </w:r>
      <w:r w:rsidRPr="006D1195">
        <w:rPr>
          <w:rFonts w:ascii="맑은 고딕" w:eastAsia="맑은 고딕" w:hAnsi="맑은 고딕"/>
          <w:spacing w:val="-13"/>
          <w:lang w:eastAsia="ko-KR"/>
        </w:rPr>
        <w:t>한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권리들도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 w:cs="Arial Unicode MS"/>
          <w:spacing w:val="-15"/>
          <w:lang w:eastAsia="ko-KR"/>
        </w:rPr>
        <w:t>침</w:t>
      </w:r>
      <w:r w:rsidRPr="006D1195">
        <w:rPr>
          <w:rFonts w:ascii="맑은 고딕" w:eastAsia="맑은 고딕" w:hAnsi="맑은 고딕"/>
          <w:spacing w:val="-15"/>
          <w:lang w:eastAsia="ko-KR"/>
        </w:rPr>
        <w:t>해하지</w:t>
      </w:r>
      <w:r w:rsidRPr="006D1195">
        <w:rPr>
          <w:rFonts w:ascii="맑은 고딕" w:eastAsia="맑은 고딕" w:hAnsi="맑은 고딕"/>
          <w:spacing w:val="13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2"/>
          <w:lang w:eastAsia="ko-KR"/>
        </w:rPr>
        <w:t>않</w:t>
      </w:r>
      <w:r w:rsidRPr="006D1195">
        <w:rPr>
          <w:rFonts w:ascii="맑은 고딕" w:eastAsia="맑은 고딕" w:hAnsi="맑은 고딕" w:cs="Arial Unicode MS"/>
          <w:spacing w:val="-12"/>
          <w:lang w:eastAsia="ko-KR"/>
        </w:rPr>
        <w:t>았</w:t>
      </w:r>
      <w:r w:rsidRPr="006D1195">
        <w:rPr>
          <w:rFonts w:ascii="맑은 고딕" w:eastAsia="맑은 고딕" w:hAnsi="맑은 고딕"/>
          <w:spacing w:val="-12"/>
          <w:lang w:eastAsia="ko-KR"/>
        </w:rPr>
        <w:t>으며</w:t>
      </w:r>
      <w:r w:rsidRPr="006D1195">
        <w:rPr>
          <w:rFonts w:ascii="맑은 고딕" w:eastAsia="맑은 고딕" w:hAnsi="맑은 고딕" w:cs="Calibri"/>
          <w:spacing w:val="-12"/>
          <w:lang w:eastAsia="ko-KR"/>
        </w:rPr>
        <w:t>,</w:t>
      </w:r>
      <w:r w:rsidRPr="006D1195">
        <w:rPr>
          <w:rFonts w:ascii="맑은 고딕" w:eastAsia="맑은 고딕" w:hAnsi="맑은 고딕" w:cs="Calibri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이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논문에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포함된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다른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인쇄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및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9"/>
          <w:lang w:eastAsia="ko-KR"/>
        </w:rPr>
        <w:t>전자출판</w:t>
      </w:r>
      <w:r w:rsidRPr="006D1195">
        <w:rPr>
          <w:rFonts w:ascii="맑은 고딕" w:eastAsia="맑은 고딕" w:hAnsi="맑은 고딕"/>
          <w:spacing w:val="15"/>
          <w:w w:val="10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물의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내용</w:t>
      </w:r>
      <w:r w:rsidRPr="006D1195">
        <w:rPr>
          <w:rFonts w:ascii="맑은 고딕" w:eastAsia="맑은 고딕" w:hAnsi="맑은 고딕" w:cs="Calibri"/>
          <w:spacing w:val="-14"/>
          <w:lang w:eastAsia="ko-KR"/>
        </w:rPr>
        <w:t>/</w:t>
      </w:r>
      <w:r w:rsidRPr="006D1195">
        <w:rPr>
          <w:rFonts w:ascii="맑은 고딕" w:eastAsia="맑은 고딕" w:hAnsi="맑은 고딕"/>
          <w:spacing w:val="-14"/>
          <w:lang w:eastAsia="ko-KR"/>
        </w:rPr>
        <w:t>표</w:t>
      </w:r>
      <w:r w:rsidRPr="006D1195">
        <w:rPr>
          <w:rFonts w:ascii="맑은 고딕" w:eastAsia="맑은 고딕" w:hAnsi="맑은 고딕" w:cs="Calibri"/>
          <w:spacing w:val="-14"/>
          <w:lang w:eastAsia="ko-KR"/>
        </w:rPr>
        <w:t>/</w:t>
      </w:r>
      <w:r w:rsidRPr="006D1195">
        <w:rPr>
          <w:rFonts w:ascii="맑은 고딕" w:eastAsia="맑은 고딕" w:hAnsi="맑은 고딕"/>
          <w:spacing w:val="-14"/>
          <w:lang w:eastAsia="ko-KR"/>
        </w:rPr>
        <w:t>그림들에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대한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합법적인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저작권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1"/>
          <w:lang w:eastAsia="ko-KR"/>
        </w:rPr>
        <w:t>소</w:t>
      </w:r>
      <w:r w:rsidRPr="006D1195">
        <w:rPr>
          <w:rFonts w:ascii="맑은 고딕" w:eastAsia="맑은 고딕" w:hAnsi="맑은 고딕" w:cs="Arial Unicode MS"/>
          <w:spacing w:val="-11"/>
          <w:lang w:eastAsia="ko-KR"/>
        </w:rPr>
        <w:t>유</w:t>
      </w:r>
      <w:r w:rsidRPr="006D1195">
        <w:rPr>
          <w:rFonts w:ascii="맑은 고딕" w:eastAsia="맑은 고딕" w:hAnsi="맑은 고딕"/>
          <w:spacing w:val="-11"/>
          <w:lang w:eastAsia="ko-KR"/>
        </w:rPr>
        <w:t>주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(</w:t>
      </w:r>
      <w:r w:rsidRPr="006D1195">
        <w:rPr>
          <w:rFonts w:ascii="맑은 고딕" w:eastAsia="맑은 고딕" w:hAnsi="맑은 고딕"/>
          <w:spacing w:val="-11"/>
          <w:lang w:eastAsia="ko-KR"/>
        </w:rPr>
        <w:t>자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,</w:t>
      </w:r>
      <w:r w:rsidRPr="006D1195">
        <w:rPr>
          <w:rFonts w:ascii="맑은 고딕" w:eastAsia="맑은 고딕" w:hAnsi="맑은 고딕" w:cs="Calibri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기관</w:t>
      </w:r>
      <w:r w:rsidRPr="006D1195">
        <w:rPr>
          <w:rFonts w:ascii="맑은 고딕" w:eastAsia="맑은 고딕" w:hAnsi="맑은 고딕" w:cs="Calibri"/>
          <w:spacing w:val="-13"/>
          <w:lang w:eastAsia="ko-KR"/>
        </w:rPr>
        <w:t>)</w:t>
      </w:r>
      <w:r w:rsidRPr="006D1195">
        <w:rPr>
          <w:rFonts w:ascii="맑은 고딕" w:eastAsia="맑은 고딕" w:hAnsi="맑은 고딕"/>
          <w:spacing w:val="-13"/>
          <w:lang w:eastAsia="ko-KR"/>
        </w:rPr>
        <w:t>로부터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사용허가를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받</w:t>
      </w:r>
      <w:r w:rsidRPr="006D1195">
        <w:rPr>
          <w:rFonts w:ascii="맑은 고딕" w:eastAsia="맑은 고딕" w:hAnsi="맑은 고딕" w:cs="Arial Unicode MS"/>
          <w:spacing w:val="-14"/>
          <w:lang w:eastAsia="ko-KR"/>
        </w:rPr>
        <w:t>았습니</w:t>
      </w:r>
      <w:r w:rsidRPr="006D1195">
        <w:rPr>
          <w:rFonts w:ascii="맑은 고딕" w:eastAsia="맑은 고딕" w:hAnsi="맑은 고딕"/>
          <w:spacing w:val="-14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4"/>
          <w:lang w:eastAsia="ko-KR"/>
        </w:rPr>
        <w:t>.</w:t>
      </w:r>
    </w:p>
    <w:p w:rsidR="00391764" w:rsidRPr="006D1195" w:rsidRDefault="001E101B">
      <w:pPr>
        <w:pStyle w:val="a3"/>
        <w:ind w:left="1525" w:firstLine="0"/>
        <w:rPr>
          <w:rFonts w:ascii="맑은 고딕" w:eastAsia="맑은 고딕" w:hAnsi="맑은 고딕" w:cs="Calibri"/>
          <w:lang w:eastAsia="ko-KR"/>
        </w:rPr>
      </w:pPr>
      <w:r w:rsidRPr="006D1195">
        <w:rPr>
          <w:rFonts w:ascii="맑은 고딕" w:eastAsia="맑은 고딕" w:hAnsi="맑은 고딕" w:cs="Calibri"/>
          <w:spacing w:val="-2"/>
          <w:lang w:eastAsia="ko-KR"/>
        </w:rPr>
        <w:t>3.</w:t>
      </w:r>
      <w:r w:rsidRPr="00005B5D">
        <w:rPr>
          <w:rFonts w:ascii="맑은 고딕" w:eastAsia="맑은 고딕" w:hAnsi="맑은 고딕" w:cs="Calibri"/>
          <w:sz w:val="3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1"/>
          <w:lang w:eastAsia="ko-KR"/>
        </w:rPr>
        <w:t>저자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(</w:t>
      </w:r>
      <w:r w:rsidRPr="006D1195">
        <w:rPr>
          <w:rFonts w:ascii="맑은 고딕" w:eastAsia="맑은 고딕" w:hAnsi="맑은 고딕"/>
          <w:spacing w:val="-11"/>
          <w:lang w:eastAsia="ko-KR"/>
        </w:rPr>
        <w:t>들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)</w:t>
      </w:r>
      <w:r w:rsidRPr="006D1195">
        <w:rPr>
          <w:rFonts w:ascii="맑은 고딕" w:eastAsia="맑은 고딕" w:hAnsi="맑은 고딕"/>
          <w:spacing w:val="-11"/>
          <w:lang w:eastAsia="ko-KR"/>
        </w:rPr>
        <w:t>는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논문의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작성과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연구에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실</w:t>
      </w:r>
      <w:r w:rsidRPr="006D1195">
        <w:rPr>
          <w:rFonts w:ascii="맑은 고딕" w:eastAsia="맑은 고딕" w:hAnsi="맑은 고딕" w:cs="Arial Unicode MS"/>
          <w:spacing w:val="-15"/>
          <w:lang w:eastAsia="ko-KR"/>
        </w:rPr>
        <w:t>질</w:t>
      </w:r>
      <w:r w:rsidRPr="006D1195">
        <w:rPr>
          <w:rFonts w:ascii="맑은 고딕" w:eastAsia="맑은 고딕" w:hAnsi="맑은 고딕"/>
          <w:spacing w:val="-15"/>
          <w:lang w:eastAsia="ko-KR"/>
        </w:rPr>
        <w:t>적인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기여를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2"/>
          <w:lang w:eastAsia="ko-KR"/>
        </w:rPr>
        <w:t>하</w:t>
      </w:r>
      <w:r w:rsidRPr="006D1195">
        <w:rPr>
          <w:rFonts w:ascii="맑은 고딕" w:eastAsia="맑은 고딕" w:hAnsi="맑은 고딕" w:cs="Arial Unicode MS"/>
          <w:spacing w:val="-12"/>
          <w:lang w:eastAsia="ko-KR"/>
        </w:rPr>
        <w:t>였</w:t>
      </w:r>
      <w:r w:rsidRPr="006D1195">
        <w:rPr>
          <w:rFonts w:ascii="맑은 고딕" w:eastAsia="맑은 고딕" w:hAnsi="맑은 고딕"/>
          <w:spacing w:val="-12"/>
          <w:lang w:eastAsia="ko-KR"/>
        </w:rPr>
        <w:t>으며</w:t>
      </w:r>
      <w:r w:rsidRPr="006D1195">
        <w:rPr>
          <w:rFonts w:ascii="맑은 고딕" w:eastAsia="맑은 고딕" w:hAnsi="맑은 고딕" w:cs="Calibri"/>
          <w:spacing w:val="-12"/>
          <w:lang w:eastAsia="ko-KR"/>
        </w:rPr>
        <w:t>,</w:t>
      </w:r>
      <w:r w:rsidRPr="006D1195">
        <w:rPr>
          <w:rFonts w:ascii="맑은 고딕" w:eastAsia="맑은 고딕" w:hAnsi="맑은 고딕" w:cs="Calibri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논문의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작성과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내용에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대한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책임이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있</w:t>
      </w:r>
      <w:r w:rsidRPr="006D1195">
        <w:rPr>
          <w:rFonts w:ascii="맑은 고딕" w:eastAsia="맑은 고딕" w:hAnsi="맑은 고딕" w:cs="Arial Unicode MS"/>
          <w:spacing w:val="-13"/>
          <w:lang w:eastAsia="ko-KR"/>
        </w:rPr>
        <w:t>습니</w:t>
      </w:r>
      <w:r w:rsidRPr="006D1195">
        <w:rPr>
          <w:rFonts w:ascii="맑은 고딕" w:eastAsia="맑은 고딕" w:hAnsi="맑은 고딕"/>
          <w:spacing w:val="-13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3"/>
          <w:lang w:eastAsia="ko-KR"/>
        </w:rPr>
        <w:t>.</w:t>
      </w:r>
    </w:p>
    <w:p w:rsidR="00391764" w:rsidRPr="006D1195" w:rsidRDefault="001E101B">
      <w:pPr>
        <w:pStyle w:val="a3"/>
        <w:spacing w:before="59" w:line="291" w:lineRule="auto"/>
        <w:ind w:right="102"/>
        <w:jc w:val="both"/>
        <w:rPr>
          <w:rFonts w:ascii="맑은 고딕" w:eastAsia="맑은 고딕" w:hAnsi="맑은 고딕" w:cs="Calibri"/>
          <w:lang w:eastAsia="ko-KR"/>
        </w:rPr>
      </w:pPr>
      <w:r w:rsidRPr="006D1195">
        <w:rPr>
          <w:rFonts w:ascii="맑은 고딕" w:eastAsia="맑은 고딕" w:hAnsi="맑은 고딕" w:cs="Calibri"/>
          <w:spacing w:val="-2"/>
          <w:lang w:eastAsia="ko-KR"/>
        </w:rPr>
        <w:t>4.</w:t>
      </w:r>
      <w:r w:rsidRPr="00005B5D">
        <w:rPr>
          <w:rFonts w:ascii="맑은 고딕" w:eastAsia="맑은 고딕" w:hAnsi="맑은 고딕" w:cs="Calibri"/>
          <w:spacing w:val="8"/>
          <w:sz w:val="14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1"/>
          <w:lang w:eastAsia="ko-KR"/>
        </w:rPr>
        <w:t>저자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(</w:t>
      </w:r>
      <w:r w:rsidRPr="006D1195">
        <w:rPr>
          <w:rFonts w:ascii="맑은 고딕" w:eastAsia="맑은 고딕" w:hAnsi="맑은 고딕"/>
          <w:spacing w:val="-11"/>
          <w:lang w:eastAsia="ko-KR"/>
        </w:rPr>
        <w:t>들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)</w:t>
      </w:r>
      <w:r w:rsidRPr="006D1195">
        <w:rPr>
          <w:rFonts w:ascii="맑은 고딕" w:eastAsia="맑은 고딕" w:hAnsi="맑은 고딕"/>
          <w:spacing w:val="-11"/>
          <w:lang w:eastAsia="ko-KR"/>
        </w:rPr>
        <w:t>는</w:t>
      </w:r>
      <w:r w:rsidRPr="006D1195">
        <w:rPr>
          <w:rFonts w:ascii="맑은 고딕" w:eastAsia="맑은 고딕" w:hAnsi="맑은 고딕"/>
          <w:spacing w:val="15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14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2"/>
          <w:lang w:eastAsia="ko-KR"/>
        </w:rPr>
        <w:t>논문에</w:t>
      </w:r>
      <w:r w:rsidRPr="006D1195">
        <w:rPr>
          <w:rFonts w:ascii="맑은 고딕" w:eastAsia="맑은 고딕" w:hAnsi="맑은 고딕"/>
          <w:spacing w:val="14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대한</w:t>
      </w:r>
      <w:r w:rsidRPr="006D1195">
        <w:rPr>
          <w:rFonts w:ascii="맑은 고딕" w:eastAsia="맑은 고딕" w:hAnsi="맑은 고딕"/>
          <w:spacing w:val="14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인쇄</w:t>
      </w:r>
      <w:r w:rsidRPr="006D1195">
        <w:rPr>
          <w:rFonts w:ascii="맑은 고딕" w:eastAsia="맑은 고딕" w:hAnsi="맑은 고딕"/>
          <w:spacing w:val="15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및</w:t>
      </w:r>
      <w:r w:rsidRPr="006D1195">
        <w:rPr>
          <w:rFonts w:ascii="맑은 고딕" w:eastAsia="맑은 고딕" w:hAnsi="맑은 고딕"/>
          <w:spacing w:val="14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전자</w:t>
      </w:r>
      <w:r w:rsidRPr="006D1195">
        <w:rPr>
          <w:rFonts w:ascii="맑은 고딕" w:eastAsia="맑은 고딕" w:hAnsi="맑은 고딕"/>
          <w:spacing w:val="14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출판물의</w:t>
      </w:r>
      <w:r w:rsidRPr="006D1195">
        <w:rPr>
          <w:rFonts w:ascii="맑은 고딕" w:eastAsia="맑은 고딕" w:hAnsi="맑은 고딕"/>
          <w:spacing w:val="14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일부를</w:t>
      </w:r>
      <w:r w:rsidRPr="006D1195">
        <w:rPr>
          <w:rFonts w:ascii="맑은 고딕" w:eastAsia="맑은 고딕" w:hAnsi="맑은 고딕"/>
          <w:spacing w:val="15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1"/>
          <w:lang w:eastAsia="ko-KR"/>
        </w:rPr>
        <w:t>저자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(</w:t>
      </w:r>
      <w:r w:rsidRPr="006D1195">
        <w:rPr>
          <w:rFonts w:ascii="맑은 고딕" w:eastAsia="맑은 고딕" w:hAnsi="맑은 고딕"/>
          <w:spacing w:val="-11"/>
          <w:lang w:eastAsia="ko-KR"/>
        </w:rPr>
        <w:t>들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)</w:t>
      </w:r>
      <w:r w:rsidRPr="006D1195">
        <w:rPr>
          <w:rFonts w:ascii="맑은 고딕" w:eastAsia="맑은 고딕" w:hAnsi="맑은 고딕"/>
          <w:spacing w:val="-11"/>
          <w:lang w:eastAsia="ko-KR"/>
        </w:rPr>
        <w:t>의</w:t>
      </w:r>
      <w:r w:rsidRPr="006D1195">
        <w:rPr>
          <w:rFonts w:ascii="맑은 고딕" w:eastAsia="맑은 고딕" w:hAnsi="맑은 고딕"/>
          <w:spacing w:val="16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연구결과</w:t>
      </w:r>
      <w:r w:rsidRPr="006D1195">
        <w:rPr>
          <w:rFonts w:ascii="맑은 고딕" w:eastAsia="맑은 고딕" w:hAnsi="맑은 고딕"/>
          <w:spacing w:val="14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보고</w:t>
      </w:r>
      <w:r w:rsidRPr="006D1195">
        <w:rPr>
          <w:rFonts w:ascii="맑은 고딕" w:eastAsia="맑은 고딕" w:hAnsi="맑은 고딕"/>
          <w:spacing w:val="15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및</w:t>
      </w:r>
      <w:r w:rsidRPr="006D1195">
        <w:rPr>
          <w:rFonts w:ascii="맑은 고딕" w:eastAsia="맑은 고딕" w:hAnsi="맑은 고딕"/>
          <w:spacing w:val="14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논문게재</w:t>
      </w:r>
      <w:r w:rsidRPr="006D1195">
        <w:rPr>
          <w:rFonts w:ascii="맑은 고딕" w:eastAsia="맑은 고딕" w:hAnsi="맑은 고딕" w:cs="Calibri"/>
          <w:spacing w:val="-15"/>
          <w:lang w:eastAsia="ko-KR"/>
        </w:rPr>
        <w:t>/</w:t>
      </w:r>
      <w:r w:rsidRPr="006D1195">
        <w:rPr>
          <w:rFonts w:ascii="맑은 고딕" w:eastAsia="맑은 고딕" w:hAnsi="맑은 고딕"/>
          <w:spacing w:val="-15"/>
          <w:lang w:eastAsia="ko-KR"/>
        </w:rPr>
        <w:t>발표에</w:t>
      </w:r>
      <w:r w:rsidRPr="006D1195">
        <w:rPr>
          <w:rFonts w:ascii="맑은 고딕" w:eastAsia="맑은 고딕" w:hAnsi="맑은 고딕"/>
          <w:spacing w:val="14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수정</w:t>
      </w:r>
      <w:r w:rsidRPr="006D1195">
        <w:rPr>
          <w:rFonts w:ascii="맑은 고딕" w:eastAsia="맑은 고딕" w:hAnsi="맑은 고딕"/>
          <w:spacing w:val="14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후</w:t>
      </w:r>
      <w:r w:rsidRPr="006D1195">
        <w:rPr>
          <w:rFonts w:ascii="맑은 고딕" w:eastAsia="맑은 고딕" w:hAnsi="맑은 고딕"/>
          <w:spacing w:val="15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재사용</w:t>
      </w:r>
      <w:r w:rsidRPr="006D1195">
        <w:rPr>
          <w:rFonts w:ascii="맑은 고딕" w:eastAsia="맑은 고딕" w:hAnsi="맑은 고딕" w:cs="Calibri"/>
          <w:spacing w:val="-15"/>
          <w:lang w:eastAsia="ko-KR"/>
        </w:rPr>
        <w:t>/</w:t>
      </w:r>
      <w:r w:rsidRPr="006D1195">
        <w:rPr>
          <w:rFonts w:ascii="맑은 고딕" w:eastAsia="맑은 고딕" w:hAnsi="맑은 고딕"/>
          <w:spacing w:val="-15"/>
          <w:lang w:eastAsia="ko-KR"/>
        </w:rPr>
        <w:t>출간하</w:t>
      </w:r>
      <w:r w:rsidRPr="006D1195">
        <w:rPr>
          <w:rFonts w:ascii="맑은 고딕" w:eastAsia="맑은 고딕" w:hAnsi="맑은 고딕"/>
          <w:spacing w:val="-9"/>
          <w:lang w:eastAsia="ko-KR"/>
        </w:rPr>
        <w:t>고자</w:t>
      </w:r>
      <w:r w:rsidRPr="006D1195">
        <w:rPr>
          <w:rFonts w:ascii="맑은 고딕" w:eastAsia="맑은 고딕" w:hAnsi="맑은 고딕"/>
          <w:spacing w:val="7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할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2"/>
          <w:lang w:eastAsia="ko-KR"/>
        </w:rPr>
        <w:t>때에는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무료로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사용할</w:t>
      </w:r>
      <w:r w:rsidRPr="006D1195">
        <w:rPr>
          <w:rFonts w:ascii="맑은 고딕" w:eastAsia="맑은 고딕" w:hAnsi="맑은 고딕"/>
          <w:spacing w:val="7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수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있</w:t>
      </w:r>
      <w:r w:rsidRPr="006D1195">
        <w:rPr>
          <w:rFonts w:ascii="맑은 고딕" w:eastAsia="맑은 고딕" w:hAnsi="맑은 고딕" w:cs="Arial Unicode MS"/>
          <w:spacing w:val="-13"/>
          <w:lang w:eastAsia="ko-KR"/>
        </w:rPr>
        <w:t>습니</w:t>
      </w:r>
      <w:r w:rsidRPr="006D1195">
        <w:rPr>
          <w:rFonts w:ascii="맑은 고딕" w:eastAsia="맑은 고딕" w:hAnsi="맑은 고딕"/>
          <w:spacing w:val="-13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3"/>
          <w:lang w:eastAsia="ko-KR"/>
        </w:rPr>
        <w:t>.</w:t>
      </w:r>
      <w:r w:rsidRPr="006D1195">
        <w:rPr>
          <w:rFonts w:ascii="맑은 고딕" w:eastAsia="맑은 고딕" w:hAnsi="맑은 고딕" w:cs="Calibri"/>
          <w:spacing w:val="17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이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경우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이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같은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2"/>
          <w:lang w:eastAsia="ko-KR"/>
        </w:rPr>
        <w:t>사실과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타당한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이</w:t>
      </w:r>
      <w:r w:rsidRPr="006D1195">
        <w:rPr>
          <w:rFonts w:ascii="맑은 고딕" w:eastAsia="맑은 고딕" w:hAnsi="맑은 고딕" w:cs="Arial Unicode MS"/>
          <w:spacing w:val="-13"/>
          <w:lang w:eastAsia="ko-KR"/>
        </w:rPr>
        <w:t>유</w:t>
      </w:r>
      <w:r w:rsidRPr="006D1195">
        <w:rPr>
          <w:rFonts w:ascii="맑은 고딕" w:eastAsia="맑은 고딕" w:hAnsi="맑은 고딕"/>
          <w:spacing w:val="-13"/>
          <w:lang w:eastAsia="ko-KR"/>
        </w:rPr>
        <w:t>를</w:t>
      </w:r>
      <w:r w:rsidRPr="006D1195">
        <w:rPr>
          <w:rFonts w:ascii="맑은 고딕" w:eastAsia="맑은 고딕" w:hAnsi="맑은 고딕"/>
          <w:spacing w:val="7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7"/>
          <w:lang w:eastAsia="ko-KR"/>
        </w:rPr>
        <w:t>한국정밀공학회에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 w:cs="Arial Unicode MS"/>
          <w:spacing w:val="-13"/>
          <w:lang w:eastAsia="ko-KR"/>
        </w:rPr>
        <w:t>알</w:t>
      </w:r>
      <w:r w:rsidRPr="006D1195">
        <w:rPr>
          <w:rFonts w:ascii="맑은 고딕" w:eastAsia="맑은 고딕" w:hAnsi="맑은 고딕"/>
          <w:spacing w:val="-13"/>
          <w:lang w:eastAsia="ko-KR"/>
        </w:rPr>
        <w:t>려야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8"/>
          <w:lang w:eastAsia="ko-KR"/>
        </w:rPr>
        <w:t>하고</w:t>
      </w:r>
      <w:r w:rsidRPr="006D1195">
        <w:rPr>
          <w:rFonts w:ascii="맑은 고딕" w:eastAsia="맑은 고딕" w:hAnsi="맑은 고딕" w:cs="Calibri"/>
          <w:spacing w:val="-8"/>
          <w:lang w:eastAsia="ko-KR"/>
        </w:rPr>
        <w:t>,</w:t>
      </w:r>
      <w:r w:rsidRPr="006D1195">
        <w:rPr>
          <w:rFonts w:ascii="맑은 고딕" w:eastAsia="맑은 고딕" w:hAnsi="맑은 고딕" w:cs="Calibri"/>
          <w:spacing w:val="17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2"/>
          <w:lang w:eastAsia="ko-KR"/>
        </w:rPr>
        <w:t>논문을</w:t>
      </w:r>
      <w:r w:rsidRPr="006D1195">
        <w:rPr>
          <w:rFonts w:ascii="맑은 고딕" w:eastAsia="맑은 고딕" w:hAnsi="맑은 고딕"/>
          <w:spacing w:val="7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해</w:t>
      </w:r>
      <w:r w:rsidRPr="006D1195">
        <w:rPr>
          <w:rFonts w:ascii="맑은 고딕" w:eastAsia="맑은 고딕" w:hAnsi="맑은 고딕"/>
          <w:spacing w:val="27"/>
          <w:w w:val="101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당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연구결과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보고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및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논문</w:t>
      </w:r>
      <w:r w:rsidRPr="006D1195">
        <w:rPr>
          <w:rFonts w:ascii="맑은 고딕" w:eastAsia="맑은 고딕" w:hAnsi="맑은 고딕" w:cs="Calibri"/>
          <w:spacing w:val="-15"/>
          <w:lang w:eastAsia="ko-KR"/>
        </w:rPr>
        <w:t>/</w:t>
      </w:r>
      <w:r w:rsidRPr="006D1195">
        <w:rPr>
          <w:rFonts w:ascii="맑은 고딕" w:eastAsia="맑은 고딕" w:hAnsi="맑은 고딕"/>
          <w:spacing w:val="-15"/>
          <w:lang w:eastAsia="ko-KR"/>
        </w:rPr>
        <w:t>발표자료에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정확히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인용하며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적절한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저작권을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명시하여야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1"/>
          <w:lang w:eastAsia="ko-KR"/>
        </w:rPr>
        <w:t>합</w:t>
      </w:r>
      <w:r w:rsidRPr="006D1195">
        <w:rPr>
          <w:rFonts w:ascii="맑은 고딕" w:eastAsia="맑은 고딕" w:hAnsi="맑은 고딕" w:cs="Arial Unicode MS"/>
          <w:spacing w:val="-11"/>
          <w:lang w:eastAsia="ko-KR"/>
        </w:rPr>
        <w:t>니</w:t>
      </w:r>
      <w:r w:rsidRPr="006D1195">
        <w:rPr>
          <w:rFonts w:ascii="맑은 고딕" w:eastAsia="맑은 고딕" w:hAnsi="맑은 고딕"/>
          <w:spacing w:val="-11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.</w:t>
      </w:r>
    </w:p>
    <w:p w:rsidR="00391764" w:rsidRPr="006D1195" w:rsidRDefault="001E101B">
      <w:pPr>
        <w:pStyle w:val="a3"/>
        <w:spacing w:line="290" w:lineRule="auto"/>
        <w:ind w:right="102"/>
        <w:jc w:val="both"/>
        <w:rPr>
          <w:rFonts w:ascii="맑은 고딕" w:eastAsia="맑은 고딕" w:hAnsi="맑은 고딕" w:cs="Calibri"/>
          <w:lang w:eastAsia="ko-KR"/>
        </w:rPr>
      </w:pPr>
      <w:r w:rsidRPr="006D1195">
        <w:rPr>
          <w:rFonts w:ascii="맑은 고딕" w:eastAsia="맑은 고딕" w:hAnsi="맑은 고딕" w:cs="Calibri"/>
          <w:spacing w:val="-2"/>
          <w:lang w:eastAsia="ko-KR"/>
        </w:rPr>
        <w:t>5.</w:t>
      </w:r>
      <w:r w:rsidRPr="006D1195">
        <w:rPr>
          <w:rFonts w:ascii="맑은 고딕" w:eastAsia="맑은 고딕" w:hAnsi="맑은 고딕" w:cs="Calibri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1"/>
          <w:lang w:eastAsia="ko-KR"/>
        </w:rPr>
        <w:t>저자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(</w:t>
      </w:r>
      <w:r w:rsidRPr="006D1195">
        <w:rPr>
          <w:rFonts w:ascii="맑은 고딕" w:eastAsia="맑은 고딕" w:hAnsi="맑은 고딕"/>
          <w:spacing w:val="-11"/>
          <w:lang w:eastAsia="ko-KR"/>
        </w:rPr>
        <w:t>들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)</w:t>
      </w:r>
      <w:r w:rsidRPr="006D1195">
        <w:rPr>
          <w:rFonts w:ascii="맑은 고딕" w:eastAsia="맑은 고딕" w:hAnsi="맑은 고딕"/>
          <w:spacing w:val="-11"/>
          <w:lang w:eastAsia="ko-KR"/>
        </w:rPr>
        <w:t>는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13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논문이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과거에</w:t>
      </w:r>
      <w:r w:rsidRPr="006D1195">
        <w:rPr>
          <w:rFonts w:ascii="맑은 고딕" w:eastAsia="맑은 고딕" w:hAnsi="맑은 고딕"/>
          <w:spacing w:val="13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어</w:t>
      </w:r>
      <w:r w:rsidRPr="006D1195">
        <w:rPr>
          <w:rFonts w:ascii="맑은 고딕" w:eastAsia="맑은 고딕" w:hAnsi="맑은 고딕" w:cs="Arial Unicode MS"/>
          <w:spacing w:val="-13"/>
          <w:lang w:eastAsia="ko-KR"/>
        </w:rPr>
        <w:t>떠</w:t>
      </w:r>
      <w:r w:rsidRPr="006D1195">
        <w:rPr>
          <w:rFonts w:ascii="맑은 고딕" w:eastAsia="맑은 고딕" w:hAnsi="맑은 고딕"/>
          <w:spacing w:val="-13"/>
          <w:lang w:eastAsia="ko-KR"/>
        </w:rPr>
        <w:t>한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학술지에도</w:t>
      </w:r>
      <w:r w:rsidRPr="006D1195">
        <w:rPr>
          <w:rFonts w:ascii="맑은 고딕" w:eastAsia="맑은 고딕" w:hAnsi="맑은 고딕"/>
          <w:spacing w:val="13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출판된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적이</w:t>
      </w:r>
      <w:r w:rsidRPr="006D1195">
        <w:rPr>
          <w:rFonts w:ascii="맑은 고딕" w:eastAsia="맑은 고딕" w:hAnsi="맑은 고딕"/>
          <w:spacing w:val="13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1"/>
          <w:lang w:eastAsia="ko-KR"/>
        </w:rPr>
        <w:t>없으며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,</w:t>
      </w:r>
      <w:r w:rsidRPr="006D1195">
        <w:rPr>
          <w:rFonts w:ascii="맑은 고딕" w:eastAsia="맑은 고딕" w:hAnsi="맑은 고딕" w:cs="Calibri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 w:cs="Arial Unicode MS"/>
          <w:spacing w:val="-9"/>
          <w:lang w:eastAsia="ko-KR"/>
        </w:rPr>
        <w:t>현</w:t>
      </w:r>
      <w:r w:rsidRPr="006D1195">
        <w:rPr>
          <w:rFonts w:ascii="맑은 고딕" w:eastAsia="맑은 고딕" w:hAnsi="맑은 고딕"/>
          <w:spacing w:val="-9"/>
          <w:lang w:eastAsia="ko-KR"/>
        </w:rPr>
        <w:t>재</w:t>
      </w:r>
      <w:r w:rsidRPr="006D1195">
        <w:rPr>
          <w:rFonts w:ascii="맑은 고딕" w:eastAsia="맑은 고딕" w:hAnsi="맑은 고딕"/>
          <w:spacing w:val="13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다른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학술지에</w:t>
      </w:r>
      <w:r w:rsidRPr="006D1195">
        <w:rPr>
          <w:rFonts w:ascii="맑은 고딕" w:eastAsia="맑은 고딕" w:hAnsi="맑은 고딕"/>
          <w:spacing w:val="13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게재를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목적으로</w:t>
      </w:r>
      <w:r w:rsidRPr="006D1195">
        <w:rPr>
          <w:rFonts w:ascii="맑은 고딕" w:eastAsia="맑은 고딕" w:hAnsi="맑은 고딕"/>
          <w:spacing w:val="13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제출되</w:t>
      </w:r>
      <w:r w:rsidRPr="006D1195">
        <w:rPr>
          <w:rFonts w:ascii="맑은 고딕" w:eastAsia="맑은 고딕" w:hAnsi="맑은 고딕" w:cs="Arial Unicode MS"/>
          <w:spacing w:val="-16"/>
          <w:lang w:eastAsia="ko-KR"/>
        </w:rPr>
        <w:t>었</w:t>
      </w:r>
      <w:r w:rsidRPr="006D1195">
        <w:rPr>
          <w:rFonts w:ascii="맑은 고딕" w:eastAsia="맑은 고딕" w:hAnsi="맑은 고딕"/>
          <w:spacing w:val="-16"/>
          <w:lang w:eastAsia="ko-KR"/>
        </w:rPr>
        <w:t>거나</w:t>
      </w:r>
      <w:r w:rsidRPr="006D1195">
        <w:rPr>
          <w:rFonts w:ascii="맑은 고딕" w:eastAsia="맑은 고딕" w:hAnsi="맑은 고딕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제출할</w:t>
      </w:r>
      <w:r w:rsidRPr="006D1195">
        <w:rPr>
          <w:rFonts w:ascii="맑은 고딕" w:eastAsia="맑은 고딕" w:hAnsi="맑은 고딕"/>
          <w:spacing w:val="39"/>
          <w:w w:val="10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계</w:t>
      </w:r>
      <w:r w:rsidRPr="006D1195">
        <w:rPr>
          <w:rFonts w:ascii="맑은 고딕" w:eastAsia="맑은 고딕" w:hAnsi="맑은 고딕" w:cs="Arial Unicode MS"/>
          <w:spacing w:val="-13"/>
          <w:lang w:eastAsia="ko-KR"/>
        </w:rPr>
        <w:t>획</w:t>
      </w:r>
      <w:r w:rsidRPr="006D1195">
        <w:rPr>
          <w:rFonts w:ascii="맑은 고딕" w:eastAsia="맑은 고딕" w:hAnsi="맑은 고딕"/>
          <w:spacing w:val="-13"/>
          <w:lang w:eastAsia="ko-KR"/>
        </w:rPr>
        <w:t>이</w:t>
      </w:r>
      <w:r w:rsidRPr="006D1195">
        <w:rPr>
          <w:rFonts w:ascii="맑은 고딕" w:eastAsia="맑은 고딕" w:hAnsi="맑은 고딕"/>
          <w:spacing w:val="15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2"/>
          <w:lang w:eastAsia="ko-KR"/>
        </w:rPr>
        <w:t>없</w:t>
      </w:r>
      <w:r w:rsidRPr="006D1195">
        <w:rPr>
          <w:rFonts w:ascii="맑은 고딕" w:eastAsia="맑은 고딕" w:hAnsi="맑은 고딕" w:cs="Arial Unicode MS"/>
          <w:spacing w:val="-12"/>
          <w:lang w:eastAsia="ko-KR"/>
        </w:rPr>
        <w:t>습니</w:t>
      </w:r>
      <w:r w:rsidRPr="006D1195">
        <w:rPr>
          <w:rFonts w:ascii="맑은 고딕" w:eastAsia="맑은 고딕" w:hAnsi="맑은 고딕"/>
          <w:spacing w:val="-12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2"/>
          <w:lang w:eastAsia="ko-KR"/>
        </w:rPr>
        <w:t>.</w:t>
      </w:r>
    </w:p>
    <w:p w:rsidR="00324C72" w:rsidRDefault="001E101B">
      <w:pPr>
        <w:pStyle w:val="a3"/>
        <w:spacing w:before="15" w:line="290" w:lineRule="auto"/>
        <w:ind w:right="102"/>
        <w:jc w:val="both"/>
        <w:rPr>
          <w:rFonts w:ascii="맑은 고딕" w:eastAsia="맑은 고딕" w:hAnsi="맑은 고딕" w:cs="Calibri"/>
          <w:spacing w:val="12"/>
          <w:lang w:eastAsia="ko-KR"/>
        </w:rPr>
      </w:pPr>
      <w:r w:rsidRPr="006D1195">
        <w:rPr>
          <w:rFonts w:ascii="맑은 고딕" w:eastAsia="맑은 고딕" w:hAnsi="맑은 고딕" w:cs="Calibri"/>
          <w:spacing w:val="-2"/>
          <w:lang w:eastAsia="ko-KR"/>
        </w:rPr>
        <w:t>6.</w:t>
      </w:r>
      <w:r w:rsidRPr="006D1195">
        <w:rPr>
          <w:rFonts w:ascii="맑은 고딕" w:eastAsia="맑은 고딕" w:hAnsi="맑은 고딕" w:cs="Calibri"/>
          <w:spacing w:val="12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1"/>
          <w:lang w:eastAsia="ko-KR"/>
        </w:rPr>
        <w:t>저자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(</w:t>
      </w:r>
      <w:r w:rsidRPr="006D1195">
        <w:rPr>
          <w:rFonts w:ascii="맑은 고딕" w:eastAsia="맑은 고딕" w:hAnsi="맑은 고딕"/>
          <w:spacing w:val="-11"/>
          <w:lang w:eastAsia="ko-KR"/>
        </w:rPr>
        <w:t>들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)</w:t>
      </w:r>
      <w:r w:rsidRPr="006D1195">
        <w:rPr>
          <w:rFonts w:ascii="맑은 고딕" w:eastAsia="맑은 고딕" w:hAnsi="맑은 고딕"/>
          <w:spacing w:val="-11"/>
          <w:lang w:eastAsia="ko-KR"/>
        </w:rPr>
        <w:t>는</w:t>
      </w:r>
      <w:r w:rsidRPr="006D1195">
        <w:rPr>
          <w:rFonts w:ascii="맑은 고딕" w:eastAsia="맑은 고딕" w:hAnsi="맑은 고딕"/>
          <w:spacing w:val="14"/>
          <w:lang w:eastAsia="ko-KR"/>
        </w:rPr>
        <w:t xml:space="preserve"> </w:t>
      </w:r>
      <w:r w:rsidR="00324C72">
        <w:rPr>
          <w:rFonts w:ascii="맑은 고딕" w:eastAsia="맑은 고딕" w:hAnsi="맑은 고딕" w:hint="eastAsia"/>
          <w:spacing w:val="14"/>
          <w:lang w:eastAsia="ko-KR"/>
        </w:rPr>
        <w:t>한국정밀공학회의 윤리규정에 있는</w:t>
      </w:r>
      <w:r w:rsidRPr="006D1195">
        <w:rPr>
          <w:rFonts w:ascii="맑은 고딕" w:eastAsia="맑은 고딕" w:hAnsi="맑은 고딕"/>
          <w:spacing w:val="4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7"/>
          <w:lang w:eastAsia="ko-KR"/>
        </w:rPr>
        <w:t>한국정밀공학회의</w:t>
      </w:r>
      <w:r w:rsidRPr="006D1195">
        <w:rPr>
          <w:rFonts w:ascii="맑은 고딕" w:eastAsia="맑은 고딕" w:hAnsi="맑은 고딕"/>
          <w:spacing w:val="3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학술활동</w:t>
      </w:r>
      <w:r w:rsidRPr="006D1195">
        <w:rPr>
          <w:rFonts w:ascii="맑은 고딕" w:eastAsia="맑은 고딕" w:hAnsi="맑은 고딕"/>
          <w:spacing w:val="4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윤리규정을</w:t>
      </w:r>
      <w:r w:rsidRPr="006D1195">
        <w:rPr>
          <w:rFonts w:ascii="맑은 고딕" w:eastAsia="맑은 고딕" w:hAnsi="맑은 고딕"/>
          <w:spacing w:val="4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준수합</w:t>
      </w:r>
      <w:r w:rsidRPr="006D1195">
        <w:rPr>
          <w:rFonts w:ascii="맑은 고딕" w:eastAsia="맑은 고딕" w:hAnsi="맑은 고딕" w:cs="Arial Unicode MS"/>
          <w:spacing w:val="-14"/>
          <w:lang w:eastAsia="ko-KR"/>
        </w:rPr>
        <w:t>니</w:t>
      </w:r>
      <w:r w:rsidRPr="006D1195">
        <w:rPr>
          <w:rFonts w:ascii="맑은 고딕" w:eastAsia="맑은 고딕" w:hAnsi="맑은 고딕"/>
          <w:spacing w:val="-14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4"/>
          <w:lang w:eastAsia="ko-KR"/>
        </w:rPr>
        <w:t>.</w:t>
      </w:r>
      <w:r w:rsidRPr="006D1195">
        <w:rPr>
          <w:rFonts w:ascii="맑은 고딕" w:eastAsia="맑은 고딕" w:hAnsi="맑은 고딕" w:cs="Calibri"/>
          <w:lang w:eastAsia="ko-KR"/>
        </w:rPr>
        <w:t xml:space="preserve"> </w:t>
      </w:r>
    </w:p>
    <w:p w:rsidR="00391764" w:rsidRDefault="001E101B" w:rsidP="00324C72">
      <w:pPr>
        <w:pStyle w:val="a3"/>
        <w:spacing w:before="15" w:line="290" w:lineRule="auto"/>
        <w:ind w:right="102" w:firstLine="0"/>
        <w:jc w:val="both"/>
        <w:rPr>
          <w:rFonts w:ascii="맑은 고딕" w:eastAsia="맑은 고딕" w:hAnsi="맑은 고딕" w:cs="Calibri"/>
          <w:spacing w:val="-14"/>
          <w:lang w:eastAsia="ko-KR"/>
        </w:rPr>
      </w:pPr>
      <w:r w:rsidRPr="006D1195">
        <w:rPr>
          <w:rFonts w:ascii="맑은 고딕" w:eastAsia="맑은 고딕" w:hAnsi="맑은 고딕"/>
          <w:spacing w:val="-8"/>
          <w:lang w:eastAsia="ko-KR"/>
        </w:rPr>
        <w:t>또한</w:t>
      </w:r>
      <w:r w:rsidRPr="006D1195">
        <w:rPr>
          <w:rFonts w:ascii="맑은 고딕" w:eastAsia="맑은 고딕" w:hAnsi="맑은 고딕" w:cs="Calibri"/>
          <w:spacing w:val="-8"/>
          <w:lang w:eastAsia="ko-KR"/>
        </w:rPr>
        <w:t>,</w:t>
      </w:r>
      <w:r w:rsidR="000C35AD">
        <w:rPr>
          <w:rFonts w:ascii="맑은 고딕" w:eastAsia="맑은 고딕" w:hAnsi="맑은 고딕" w:cs="Calibri"/>
          <w:spacing w:val="112"/>
          <w:w w:val="10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중복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출판이나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표절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예방을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위해</w:t>
      </w:r>
      <w:r w:rsidRPr="006D1195">
        <w:rPr>
          <w:rFonts w:ascii="맑은 고딕" w:eastAsia="맑은 고딕" w:hAnsi="맑은 고딕"/>
          <w:spacing w:val="28"/>
          <w:lang w:eastAsia="ko-KR"/>
        </w:rPr>
        <w:t xml:space="preserve"> </w:t>
      </w:r>
      <w:r w:rsidR="002C67B0">
        <w:rPr>
          <w:rFonts w:ascii="맑은 고딕" w:eastAsia="맑은 고딕" w:hAnsi="맑은 고딕" w:cs="Calibri"/>
          <w:spacing w:val="-4"/>
          <w:lang w:eastAsia="ko-KR"/>
        </w:rPr>
        <w:t>Cross</w:t>
      </w:r>
      <w:r w:rsidR="002C67B0">
        <w:rPr>
          <w:rFonts w:ascii="맑은 고딕" w:eastAsia="맑은 고딕" w:hAnsi="맑은 고딕" w:cs="Calibri" w:hint="eastAsia"/>
          <w:spacing w:val="-4"/>
          <w:lang w:eastAsia="ko-KR"/>
        </w:rPr>
        <w:t>Ref</w:t>
      </w:r>
      <w:r w:rsidRPr="006D1195">
        <w:rPr>
          <w:rFonts w:ascii="맑은 고딕" w:eastAsia="맑은 고딕" w:hAnsi="맑은 고딕" w:cs="Calibri"/>
          <w:spacing w:val="16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확인에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동의합</w:t>
      </w:r>
      <w:r w:rsidRPr="006D1195">
        <w:rPr>
          <w:rFonts w:ascii="맑은 고딕" w:eastAsia="맑은 고딕" w:hAnsi="맑은 고딕" w:cs="Arial Unicode MS"/>
          <w:spacing w:val="-14"/>
          <w:lang w:eastAsia="ko-KR"/>
        </w:rPr>
        <w:t>니</w:t>
      </w:r>
      <w:r w:rsidRPr="006D1195">
        <w:rPr>
          <w:rFonts w:ascii="맑은 고딕" w:eastAsia="맑은 고딕" w:hAnsi="맑은 고딕"/>
          <w:spacing w:val="-14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4"/>
          <w:lang w:eastAsia="ko-KR"/>
        </w:rPr>
        <w:t>.</w:t>
      </w:r>
    </w:p>
    <w:p w:rsidR="00324C72" w:rsidRDefault="00324C72" w:rsidP="00324C72">
      <w:pPr>
        <w:pStyle w:val="a3"/>
        <w:spacing w:before="15" w:line="290" w:lineRule="auto"/>
        <w:ind w:right="102" w:firstLine="0"/>
        <w:jc w:val="both"/>
        <w:rPr>
          <w:rFonts w:ascii="맑은 고딕" w:eastAsia="맑은 고딕" w:hAnsi="맑은 고딕" w:cs="Calibri"/>
          <w:spacing w:val="-14"/>
          <w:lang w:eastAsia="ko-KR"/>
        </w:rPr>
      </w:pPr>
      <w:r>
        <w:rPr>
          <w:rFonts w:ascii="맑은 고딕" w:eastAsia="맑은 고딕" w:hAnsi="맑은 고딕" w:cs="Calibri"/>
          <w:spacing w:val="-14"/>
          <w:lang w:eastAsia="ko-KR"/>
        </w:rPr>
        <w:t>(*(</w:t>
      </w:r>
      <w:r>
        <w:rPr>
          <w:rFonts w:ascii="맑은 고딕" w:eastAsia="맑은 고딕" w:hAnsi="맑은 고딕" w:cs="Calibri" w:hint="eastAsia"/>
          <w:spacing w:val="-14"/>
          <w:lang w:eastAsia="ko-KR"/>
        </w:rPr>
        <w:t>사)한국정밀공학회 학술활동 윤리규정 전문:</w:t>
      </w:r>
      <w:r>
        <w:rPr>
          <w:rFonts w:ascii="맑은 고딕" w:eastAsia="맑은 고딕" w:hAnsi="맑은 고딕" w:cs="Calibri"/>
          <w:spacing w:val="-14"/>
          <w:lang w:eastAsia="ko-KR"/>
        </w:rPr>
        <w:t xml:space="preserve"> </w:t>
      </w:r>
      <w:hyperlink r:id="rId6" w:history="1">
        <w:r w:rsidRPr="00100859">
          <w:rPr>
            <w:rStyle w:val="a7"/>
            <w:rFonts w:ascii="맑은 고딕" w:eastAsia="맑은 고딕" w:hAnsi="맑은 고딕" w:cs="Calibri"/>
            <w:color w:val="000000" w:themeColor="text1"/>
            <w:spacing w:val="-14"/>
            <w:u w:val="none"/>
            <w:lang w:eastAsia="ko-KR"/>
          </w:rPr>
          <w:t>http://jkspe.kspe.or.kr/files/KSPE_학술활동</w:t>
        </w:r>
        <w:r w:rsidRPr="00100859">
          <w:rPr>
            <w:rStyle w:val="a7"/>
            <w:rFonts w:ascii="맑은 고딕" w:eastAsia="맑은 고딕" w:hAnsi="맑은 고딕" w:cs="Calibri" w:hint="eastAsia"/>
            <w:color w:val="000000" w:themeColor="text1"/>
            <w:spacing w:val="-14"/>
            <w:u w:val="none"/>
            <w:lang w:eastAsia="ko-KR"/>
          </w:rPr>
          <w:t xml:space="preserve"> 윤리</w:t>
        </w:r>
        <w:r w:rsidRPr="00100859">
          <w:rPr>
            <w:rStyle w:val="a7"/>
            <w:rFonts w:ascii="맑은 고딕" w:eastAsia="맑은 고딕" w:hAnsi="맑은 고딕" w:cs="Calibri" w:hint="eastAsia"/>
            <w:color w:val="000000" w:themeColor="text1"/>
            <w:spacing w:val="-14"/>
            <w:u w:val="none"/>
            <w:lang w:eastAsia="ko-KR"/>
          </w:rPr>
          <w:t>규</w:t>
        </w:r>
        <w:r w:rsidRPr="00100859">
          <w:rPr>
            <w:rStyle w:val="a7"/>
            <w:rFonts w:ascii="맑은 고딕" w:eastAsia="맑은 고딕" w:hAnsi="맑은 고딕" w:cs="Calibri" w:hint="eastAsia"/>
            <w:color w:val="000000" w:themeColor="text1"/>
            <w:spacing w:val="-14"/>
            <w:u w:val="none"/>
            <w:lang w:eastAsia="ko-KR"/>
          </w:rPr>
          <w:t>정.</w:t>
        </w:r>
        <w:r w:rsidRPr="00100859">
          <w:rPr>
            <w:rStyle w:val="a7"/>
            <w:rFonts w:ascii="맑은 고딕" w:eastAsia="맑은 고딕" w:hAnsi="맑은 고딕" w:cs="Calibri"/>
            <w:color w:val="000000" w:themeColor="text1"/>
            <w:spacing w:val="-14"/>
            <w:u w:val="none"/>
            <w:lang w:eastAsia="ko-KR"/>
          </w:rPr>
          <w:t>pdf</w:t>
        </w:r>
      </w:hyperlink>
      <w:r w:rsidR="00100859">
        <w:rPr>
          <w:rStyle w:val="a7"/>
          <w:rFonts w:ascii="맑은 고딕" w:eastAsia="맑은 고딕" w:hAnsi="맑은 고딕" w:cs="Calibri"/>
          <w:color w:val="000000" w:themeColor="text1"/>
          <w:spacing w:val="-14"/>
          <w:u w:val="none"/>
          <w:lang w:eastAsia="ko-KR"/>
        </w:rPr>
        <w:t>)</w:t>
      </w:r>
    </w:p>
    <w:p w:rsidR="00391764" w:rsidRPr="006D1195" w:rsidRDefault="001E101B" w:rsidP="00324C72">
      <w:pPr>
        <w:pStyle w:val="a3"/>
        <w:spacing w:before="14"/>
        <w:ind w:left="0" w:firstLineChars="950" w:firstLine="1501"/>
        <w:rPr>
          <w:rFonts w:ascii="맑은 고딕" w:eastAsia="맑은 고딕" w:hAnsi="맑은 고딕" w:cs="Calibri"/>
          <w:lang w:eastAsia="ko-KR"/>
        </w:rPr>
      </w:pPr>
      <w:r w:rsidRPr="006D1195">
        <w:rPr>
          <w:rFonts w:ascii="맑은 고딕" w:eastAsia="맑은 고딕" w:hAnsi="맑은 고딕" w:cs="Calibri"/>
          <w:spacing w:val="-2"/>
          <w:lang w:eastAsia="ko-KR"/>
        </w:rPr>
        <w:t>7.</w:t>
      </w:r>
      <w:r w:rsidRPr="006D1195">
        <w:rPr>
          <w:rFonts w:ascii="맑은 고딕" w:eastAsia="맑은 고딕" w:hAnsi="맑은 고딕" w:cs="Calibri"/>
          <w:lang w:eastAsia="ko-KR"/>
        </w:rPr>
        <w:t xml:space="preserve"> </w:t>
      </w:r>
      <w:r w:rsidRPr="00005B5D">
        <w:rPr>
          <w:rFonts w:ascii="맑은 고딕" w:eastAsia="맑은 고딕" w:hAnsi="맑은 고딕" w:cs="Calibri"/>
          <w:spacing w:val="11"/>
          <w:sz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책임저자는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논문의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공동저자들이</w:t>
      </w:r>
      <w:r w:rsidRPr="006D1195">
        <w:rPr>
          <w:rFonts w:ascii="맑은 고딕" w:eastAsia="맑은 고딕" w:hAnsi="맑은 고딕"/>
          <w:spacing w:val="27"/>
          <w:lang w:eastAsia="ko-KR"/>
        </w:rPr>
        <w:t xml:space="preserve"> 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1</w:t>
      </w:r>
      <w:r w:rsidRPr="006D1195">
        <w:rPr>
          <w:rFonts w:ascii="맑은 고딕" w:eastAsia="맑은 고딕" w:hAnsi="맑은 고딕"/>
          <w:spacing w:val="-11"/>
          <w:lang w:eastAsia="ko-KR"/>
        </w:rPr>
        <w:t>항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-6</w:t>
      </w:r>
      <w:r w:rsidRPr="006D1195">
        <w:rPr>
          <w:rFonts w:ascii="맑은 고딕" w:eastAsia="맑은 고딕" w:hAnsi="맑은 고딕"/>
          <w:spacing w:val="-11"/>
          <w:lang w:eastAsia="ko-KR"/>
        </w:rPr>
        <w:t>항의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사실들을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인식하고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1"/>
          <w:lang w:eastAsia="ko-KR"/>
        </w:rPr>
        <w:t>있으며</w:t>
      </w:r>
      <w:r w:rsidRPr="006D1195">
        <w:rPr>
          <w:rFonts w:ascii="맑은 고딕" w:eastAsia="맑은 고딕" w:hAnsi="맑은 고딕" w:cs="Calibri"/>
          <w:spacing w:val="-11"/>
          <w:lang w:eastAsia="ko-KR"/>
        </w:rPr>
        <w:t>,</w:t>
      </w:r>
      <w:r w:rsidRPr="006D1195">
        <w:rPr>
          <w:rFonts w:ascii="맑은 고딕" w:eastAsia="맑은 고딕" w:hAnsi="맑은 고딕" w:cs="Calibri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27"/>
          <w:lang w:eastAsia="ko-KR"/>
        </w:rPr>
        <w:t xml:space="preserve"> </w:t>
      </w:r>
      <w:r w:rsidRPr="006D1195">
        <w:rPr>
          <w:rFonts w:ascii="맑은 고딕" w:eastAsia="맑은 고딕" w:hAnsi="맑은 고딕" w:cs="Calibri"/>
          <w:spacing w:val="-13"/>
          <w:lang w:eastAsia="ko-KR"/>
        </w:rPr>
        <w:t>6</w:t>
      </w:r>
      <w:r w:rsidRPr="006D1195">
        <w:rPr>
          <w:rFonts w:ascii="맑은 고딕" w:eastAsia="맑은 고딕" w:hAnsi="맑은 고딕"/>
          <w:spacing w:val="-13"/>
          <w:lang w:eastAsia="ko-KR"/>
        </w:rPr>
        <w:t>가지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사항들에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대하여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동의합</w:t>
      </w:r>
      <w:r w:rsidRPr="006D1195">
        <w:rPr>
          <w:rFonts w:ascii="맑은 고딕" w:eastAsia="맑은 고딕" w:hAnsi="맑은 고딕" w:cs="Arial Unicode MS"/>
          <w:spacing w:val="-14"/>
          <w:lang w:eastAsia="ko-KR"/>
        </w:rPr>
        <w:t>니</w:t>
      </w:r>
      <w:r w:rsidRPr="006D1195">
        <w:rPr>
          <w:rFonts w:ascii="맑은 고딕" w:eastAsia="맑은 고딕" w:hAnsi="맑은 고딕"/>
          <w:spacing w:val="-14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4"/>
          <w:lang w:eastAsia="ko-KR"/>
        </w:rPr>
        <w:t>.</w:t>
      </w:r>
    </w:p>
    <w:p w:rsidR="00391764" w:rsidRPr="006D1195" w:rsidRDefault="001E101B">
      <w:pPr>
        <w:pStyle w:val="a3"/>
        <w:spacing w:before="59" w:line="291" w:lineRule="auto"/>
        <w:ind w:right="120"/>
        <w:jc w:val="both"/>
        <w:rPr>
          <w:rFonts w:ascii="맑은 고딕" w:eastAsia="맑은 고딕" w:hAnsi="맑은 고딕" w:cs="Calibri"/>
          <w:lang w:eastAsia="ko-KR"/>
        </w:rPr>
      </w:pPr>
      <w:r w:rsidRPr="006D1195">
        <w:rPr>
          <w:rFonts w:ascii="맑은 고딕" w:eastAsia="맑은 고딕" w:hAnsi="맑은 고딕" w:cs="Calibri"/>
          <w:spacing w:val="-2"/>
          <w:lang w:eastAsia="ko-KR"/>
        </w:rPr>
        <w:t>8.</w:t>
      </w:r>
      <w:r w:rsidRPr="006D1195">
        <w:rPr>
          <w:rFonts w:ascii="맑은 고딕" w:eastAsia="맑은 고딕" w:hAnsi="맑은 고딕" w:cs="Calibri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8"/>
          <w:lang w:eastAsia="ko-KR"/>
        </w:rPr>
        <w:t>한국정밀공학회는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2"/>
          <w:lang w:eastAsia="ko-KR"/>
        </w:rPr>
        <w:t>저자</w:t>
      </w:r>
      <w:r w:rsidRPr="006D1195">
        <w:rPr>
          <w:rFonts w:ascii="맑은 고딕" w:eastAsia="맑은 고딕" w:hAnsi="맑은 고딕" w:cs="Calibri"/>
          <w:spacing w:val="-12"/>
          <w:lang w:eastAsia="ko-KR"/>
        </w:rPr>
        <w:t>(</w:t>
      </w:r>
      <w:r w:rsidRPr="006D1195">
        <w:rPr>
          <w:rFonts w:ascii="맑은 고딕" w:eastAsia="맑은 고딕" w:hAnsi="맑은 고딕"/>
          <w:spacing w:val="-12"/>
          <w:lang w:eastAsia="ko-KR"/>
        </w:rPr>
        <w:t>들</w:t>
      </w:r>
      <w:r w:rsidRPr="006D1195">
        <w:rPr>
          <w:rFonts w:ascii="맑은 고딕" w:eastAsia="맑은 고딕" w:hAnsi="맑은 고딕" w:cs="Calibri"/>
          <w:spacing w:val="-12"/>
          <w:lang w:eastAsia="ko-KR"/>
        </w:rPr>
        <w:t>)</w:t>
      </w:r>
      <w:r w:rsidRPr="006D1195">
        <w:rPr>
          <w:rFonts w:ascii="맑은 고딕" w:eastAsia="맑은 고딕" w:hAnsi="맑은 고딕"/>
          <w:spacing w:val="-12"/>
          <w:lang w:eastAsia="ko-KR"/>
        </w:rPr>
        <w:t>가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35"/>
          <w:lang w:eastAsia="ko-KR"/>
        </w:rPr>
        <w:t xml:space="preserve"> </w:t>
      </w:r>
      <w:r w:rsidRPr="006D1195">
        <w:rPr>
          <w:rFonts w:ascii="맑은 고딕" w:eastAsia="맑은 고딕" w:hAnsi="맑은 고딕" w:cs="Calibri"/>
          <w:spacing w:val="-14"/>
          <w:lang w:eastAsia="ko-KR"/>
        </w:rPr>
        <w:t>7</w:t>
      </w:r>
      <w:r w:rsidRPr="006D1195">
        <w:rPr>
          <w:rFonts w:ascii="맑은 고딕" w:eastAsia="맑은 고딕" w:hAnsi="맑은 고딕"/>
          <w:spacing w:val="-14"/>
          <w:lang w:eastAsia="ko-KR"/>
        </w:rPr>
        <w:t>가지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사항에</w:t>
      </w:r>
      <w:r w:rsidRPr="006D1195">
        <w:rPr>
          <w:rFonts w:ascii="맑은 고딕" w:eastAsia="맑은 고딕" w:hAnsi="맑은 고딕"/>
          <w:spacing w:val="17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동의하지</w:t>
      </w:r>
      <w:r w:rsidRPr="006D1195">
        <w:rPr>
          <w:rFonts w:ascii="맑은 고딕" w:eastAsia="맑은 고딕" w:hAnsi="맑은 고딕"/>
          <w:spacing w:val="2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않</w:t>
      </w:r>
      <w:r w:rsidRPr="006D1195">
        <w:rPr>
          <w:rFonts w:ascii="맑은 고딕" w:eastAsia="맑은 고딕" w:hAnsi="맑은 고딕" w:cs="Arial Unicode MS"/>
          <w:spacing w:val="-14"/>
          <w:lang w:eastAsia="ko-KR"/>
        </w:rPr>
        <w:t>았</w:t>
      </w:r>
      <w:r w:rsidRPr="006D1195">
        <w:rPr>
          <w:rFonts w:ascii="맑은 고딕" w:eastAsia="맑은 고딕" w:hAnsi="맑은 고딕"/>
          <w:spacing w:val="-14"/>
          <w:lang w:eastAsia="ko-KR"/>
        </w:rPr>
        <w:t>을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8"/>
          <w:lang w:eastAsia="ko-KR"/>
        </w:rPr>
        <w:t>경우</w:t>
      </w:r>
      <w:r w:rsidRPr="006D1195">
        <w:rPr>
          <w:rFonts w:ascii="맑은 고딕" w:eastAsia="맑은 고딕" w:hAnsi="맑은 고딕" w:cs="Calibri"/>
          <w:spacing w:val="-8"/>
          <w:lang w:eastAsia="ko-KR"/>
        </w:rPr>
        <w:t>,</w:t>
      </w:r>
      <w:r w:rsidRPr="006D1195">
        <w:rPr>
          <w:rFonts w:ascii="맑은 고딕" w:eastAsia="맑은 고딕" w:hAnsi="맑은 고딕" w:cs="Calibri"/>
          <w:spacing w:val="27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논문의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출판을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7"/>
          <w:lang w:eastAsia="ko-KR"/>
        </w:rPr>
        <w:t>지연시</w:t>
      </w:r>
      <w:r w:rsidRPr="006D1195">
        <w:rPr>
          <w:rFonts w:ascii="맑은 고딕" w:eastAsia="맑은 고딕" w:hAnsi="맑은 고딕" w:cs="Arial Unicode MS"/>
          <w:spacing w:val="-17"/>
          <w:lang w:eastAsia="ko-KR"/>
        </w:rPr>
        <w:t>키</w:t>
      </w:r>
      <w:r w:rsidRPr="006D1195">
        <w:rPr>
          <w:rFonts w:ascii="맑은 고딕" w:eastAsia="맑은 고딕" w:hAnsi="맑은 고딕"/>
          <w:spacing w:val="-17"/>
          <w:lang w:eastAsia="ko-KR"/>
        </w:rPr>
        <w:t>거나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중지시</w:t>
      </w:r>
      <w:r w:rsidRPr="006D1195">
        <w:rPr>
          <w:rFonts w:ascii="맑은 고딕" w:eastAsia="맑은 고딕" w:hAnsi="맑은 고딕" w:cs="Arial Unicode MS"/>
          <w:spacing w:val="-15"/>
          <w:lang w:eastAsia="ko-KR"/>
        </w:rPr>
        <w:t>킬</w:t>
      </w:r>
      <w:r w:rsidRPr="006D1195">
        <w:rPr>
          <w:rFonts w:ascii="맑은 고딕" w:eastAsia="맑은 고딕" w:hAnsi="맑은 고딕" w:cs="Arial Unicode MS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수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있는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20"/>
          <w:lang w:eastAsia="ko-KR"/>
        </w:rPr>
        <w:t>권리를</w:t>
      </w:r>
      <w:r w:rsidRPr="006D1195">
        <w:rPr>
          <w:rFonts w:ascii="맑은 고딕" w:eastAsia="맑은 고딕" w:hAnsi="맑은 고딕"/>
          <w:spacing w:val="27"/>
          <w:w w:val="10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가집</w:t>
      </w:r>
      <w:r w:rsidRPr="006D1195">
        <w:rPr>
          <w:rFonts w:ascii="맑은 고딕" w:eastAsia="맑은 고딕" w:hAnsi="맑은 고딕" w:cs="Arial Unicode MS"/>
          <w:spacing w:val="-13"/>
          <w:lang w:eastAsia="ko-KR"/>
        </w:rPr>
        <w:t>니</w:t>
      </w:r>
      <w:r w:rsidRPr="006D1195">
        <w:rPr>
          <w:rFonts w:ascii="맑은 고딕" w:eastAsia="맑은 고딕" w:hAnsi="맑은 고딕"/>
          <w:spacing w:val="-13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3"/>
          <w:lang w:eastAsia="ko-KR"/>
        </w:rPr>
        <w:t>.</w:t>
      </w:r>
    </w:p>
    <w:p w:rsidR="00391764" w:rsidRPr="006D1195" w:rsidRDefault="001E101B">
      <w:pPr>
        <w:pStyle w:val="a3"/>
        <w:spacing w:line="290" w:lineRule="auto"/>
        <w:ind w:right="120"/>
        <w:jc w:val="both"/>
        <w:rPr>
          <w:rFonts w:ascii="맑은 고딕" w:eastAsia="맑은 고딕" w:hAnsi="맑은 고딕" w:cs="Calibri"/>
          <w:lang w:eastAsia="ko-KR"/>
        </w:rPr>
      </w:pPr>
      <w:r w:rsidRPr="006D1195">
        <w:rPr>
          <w:rFonts w:ascii="맑은 고딕" w:eastAsia="맑은 고딕" w:hAnsi="맑은 고딕" w:cs="Calibri"/>
          <w:spacing w:val="-2"/>
          <w:lang w:eastAsia="ko-KR"/>
        </w:rPr>
        <w:t>9.</w:t>
      </w:r>
      <w:r w:rsidRPr="006D1195">
        <w:rPr>
          <w:rFonts w:ascii="맑은 고딕" w:eastAsia="맑은 고딕" w:hAnsi="맑은 고딕" w:cs="Calibri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전체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저자들은</w:t>
      </w:r>
      <w:r w:rsidRPr="006D1195">
        <w:rPr>
          <w:rFonts w:ascii="맑은 고딕" w:eastAsia="맑은 고딕" w:hAnsi="맑은 고딕"/>
          <w:spacing w:val="17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위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논문의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저작권과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일체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권리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양도에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관한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권한을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책임저자에게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일임하며</w:t>
      </w:r>
      <w:r w:rsidRPr="006D1195">
        <w:rPr>
          <w:rFonts w:ascii="맑은 고딕" w:eastAsia="맑은 고딕" w:hAnsi="맑은 고딕" w:cs="Calibri"/>
          <w:spacing w:val="-13"/>
          <w:lang w:eastAsia="ko-KR"/>
        </w:rPr>
        <w:t>,</w:t>
      </w:r>
      <w:r w:rsidRPr="006D1195">
        <w:rPr>
          <w:rFonts w:ascii="맑은 고딕" w:eastAsia="맑은 고딕" w:hAnsi="맑은 고딕" w:cs="Calibri"/>
          <w:spacing w:val="27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책임저자는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전체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저자들을</w:t>
      </w:r>
      <w:r w:rsidRPr="006D1195">
        <w:rPr>
          <w:rFonts w:ascii="맑은 고딕" w:eastAsia="맑은 고딕" w:hAnsi="맑은 고딕"/>
          <w:spacing w:val="1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9"/>
          <w:lang w:eastAsia="ko-KR"/>
        </w:rPr>
        <w:t>대표하여</w:t>
      </w:r>
      <w:r w:rsidRPr="006D1195">
        <w:rPr>
          <w:rFonts w:ascii="맑은 고딕" w:eastAsia="맑은 고딕" w:hAnsi="맑은 고딕"/>
          <w:spacing w:val="21"/>
          <w:w w:val="10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저작권을</w:t>
      </w:r>
      <w:r w:rsidRPr="006D1195">
        <w:rPr>
          <w:rFonts w:ascii="맑은 고딕" w:eastAsia="맑은 고딕" w:hAnsi="맑은 고딕"/>
          <w:spacing w:val="18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양도합</w:t>
      </w:r>
      <w:r w:rsidRPr="006D1195">
        <w:rPr>
          <w:rFonts w:ascii="맑은 고딕" w:eastAsia="맑은 고딕" w:hAnsi="맑은 고딕" w:cs="Arial Unicode MS"/>
          <w:spacing w:val="-14"/>
          <w:lang w:eastAsia="ko-KR"/>
        </w:rPr>
        <w:t>니</w:t>
      </w:r>
      <w:r w:rsidRPr="006D1195">
        <w:rPr>
          <w:rFonts w:ascii="맑은 고딕" w:eastAsia="맑은 고딕" w:hAnsi="맑은 고딕"/>
          <w:spacing w:val="-14"/>
          <w:lang w:eastAsia="ko-KR"/>
        </w:rPr>
        <w:t>다</w:t>
      </w:r>
      <w:r w:rsidRPr="006D1195">
        <w:rPr>
          <w:rFonts w:ascii="맑은 고딕" w:eastAsia="맑은 고딕" w:hAnsi="맑은 고딕" w:cs="Calibri"/>
          <w:spacing w:val="-14"/>
          <w:lang w:eastAsia="ko-KR"/>
        </w:rPr>
        <w:t>.</w:t>
      </w:r>
    </w:p>
    <w:p w:rsidR="00391764" w:rsidRPr="006D1195" w:rsidRDefault="00391764">
      <w:pPr>
        <w:rPr>
          <w:rFonts w:ascii="맑은 고딕" w:eastAsia="맑은 고딕" w:hAnsi="맑은 고딕" w:cs="Calibri"/>
          <w:sz w:val="16"/>
          <w:szCs w:val="16"/>
          <w:lang w:eastAsia="ko-KR"/>
        </w:rPr>
      </w:pPr>
    </w:p>
    <w:p w:rsidR="00391764" w:rsidRPr="006D1195" w:rsidRDefault="00391764">
      <w:pPr>
        <w:rPr>
          <w:rFonts w:ascii="맑은 고딕" w:eastAsia="맑은 고딕" w:hAnsi="맑은 고딕" w:cs="Calibri"/>
          <w:sz w:val="16"/>
          <w:szCs w:val="16"/>
          <w:lang w:eastAsia="ko-KR"/>
        </w:rPr>
      </w:pPr>
    </w:p>
    <w:p w:rsidR="00391764" w:rsidRPr="006D1195" w:rsidRDefault="00391764">
      <w:pPr>
        <w:rPr>
          <w:rFonts w:ascii="맑은 고딕" w:eastAsia="맑은 고딕" w:hAnsi="맑은 고딕" w:cs="Calibri"/>
          <w:sz w:val="16"/>
          <w:szCs w:val="16"/>
          <w:lang w:eastAsia="ko-KR"/>
        </w:rPr>
      </w:pPr>
    </w:p>
    <w:p w:rsidR="00391764" w:rsidRPr="006D1195" w:rsidRDefault="00391764">
      <w:pPr>
        <w:spacing w:before="8"/>
        <w:rPr>
          <w:rFonts w:ascii="맑은 고딕" w:eastAsia="맑은 고딕" w:hAnsi="맑은 고딕" w:cs="Calibri"/>
          <w:sz w:val="20"/>
          <w:szCs w:val="20"/>
          <w:lang w:eastAsia="ko-KR"/>
        </w:rPr>
      </w:pPr>
    </w:p>
    <w:p w:rsidR="00391764" w:rsidRPr="006D1195" w:rsidRDefault="001E101B">
      <w:pPr>
        <w:pStyle w:val="a3"/>
        <w:tabs>
          <w:tab w:val="left" w:pos="7417"/>
          <w:tab w:val="left" w:pos="8126"/>
          <w:tab w:val="left" w:pos="8769"/>
        </w:tabs>
        <w:spacing w:before="0" w:line="291" w:lineRule="auto"/>
        <w:ind w:left="6911" w:right="1484" w:firstLine="0"/>
        <w:rPr>
          <w:rFonts w:ascii="맑은 고딕" w:eastAsia="맑은 고딕" w:hAnsi="맑은 고딕" w:cs="Calibri"/>
          <w:lang w:eastAsia="ko-KR"/>
        </w:rPr>
      </w:pPr>
      <w:r w:rsidRPr="006D1195">
        <w:rPr>
          <w:rFonts w:ascii="맑은 고딕" w:eastAsia="맑은 고딕" w:hAnsi="맑은 고딕" w:cs="Calibri"/>
          <w:spacing w:val="-2"/>
          <w:lang w:eastAsia="ko-KR"/>
        </w:rPr>
        <w:t>20</w:t>
      </w:r>
      <w:r w:rsidRPr="006D1195">
        <w:rPr>
          <w:rFonts w:ascii="맑은 고딕" w:eastAsia="맑은 고딕" w:hAnsi="맑은 고딕" w:cs="Calibri"/>
          <w:spacing w:val="-2"/>
          <w:lang w:eastAsia="ko-KR"/>
        </w:rPr>
        <w:tab/>
      </w:r>
      <w:r w:rsidRPr="006D1195">
        <w:rPr>
          <w:rFonts w:ascii="맑은 고딕" w:eastAsia="맑은 고딕" w:hAnsi="맑은 고딕"/>
          <w:lang w:eastAsia="ko-KR"/>
        </w:rPr>
        <w:t>년</w:t>
      </w:r>
      <w:r w:rsidRPr="006D1195">
        <w:rPr>
          <w:rFonts w:ascii="맑은 고딕" w:eastAsia="맑은 고딕" w:hAnsi="맑은 고딕"/>
          <w:lang w:eastAsia="ko-KR"/>
        </w:rPr>
        <w:tab/>
        <w:t>월</w:t>
      </w:r>
      <w:r w:rsidRPr="006D1195">
        <w:rPr>
          <w:rFonts w:ascii="맑은 고딕" w:eastAsia="맑은 고딕" w:hAnsi="맑은 고딕"/>
          <w:lang w:eastAsia="ko-KR"/>
        </w:rPr>
        <w:tab/>
        <w:t>일</w:t>
      </w:r>
      <w:r w:rsidRPr="006D1195">
        <w:rPr>
          <w:rFonts w:ascii="맑은 고딕" w:eastAsia="맑은 고딕" w:hAnsi="맑은 고딕"/>
          <w:spacing w:val="20"/>
          <w:w w:val="10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책임저자명</w:t>
      </w:r>
      <w:r w:rsidRPr="006D1195">
        <w:rPr>
          <w:rFonts w:ascii="맑은 고딕" w:eastAsia="맑은 고딕" w:hAnsi="맑은 고딕" w:cs="Calibri"/>
          <w:spacing w:val="-14"/>
          <w:lang w:eastAsia="ko-KR"/>
        </w:rPr>
        <w:t>:</w:t>
      </w:r>
    </w:p>
    <w:p w:rsidR="00391764" w:rsidRPr="006D1195" w:rsidRDefault="001E101B">
      <w:pPr>
        <w:pStyle w:val="a3"/>
        <w:tabs>
          <w:tab w:val="left" w:pos="7489"/>
        </w:tabs>
        <w:ind w:left="6911" w:firstLine="0"/>
        <w:rPr>
          <w:rFonts w:ascii="맑은 고딕" w:eastAsia="맑은 고딕" w:hAnsi="맑은 고딕" w:cs="Calibri"/>
          <w:lang w:eastAsia="ko-KR"/>
        </w:rPr>
      </w:pPr>
      <w:r w:rsidRPr="006D1195">
        <w:rPr>
          <w:rFonts w:ascii="맑은 고딕" w:eastAsia="맑은 고딕" w:hAnsi="맑은 고딕"/>
          <w:lang w:eastAsia="ko-KR"/>
        </w:rPr>
        <w:t>서</w:t>
      </w:r>
      <w:r w:rsidRPr="006D1195">
        <w:rPr>
          <w:rFonts w:ascii="맑은 고딕" w:eastAsia="맑은 고딕" w:hAnsi="맑은 고딕"/>
          <w:lang w:eastAsia="ko-KR"/>
        </w:rPr>
        <w:tab/>
      </w:r>
      <w:r w:rsidRPr="006D1195">
        <w:rPr>
          <w:rFonts w:ascii="맑은 고딕" w:eastAsia="맑은 고딕" w:hAnsi="맑은 고딕"/>
          <w:spacing w:val="-2"/>
          <w:lang w:eastAsia="ko-KR"/>
        </w:rPr>
        <w:t>명</w:t>
      </w:r>
      <w:r w:rsidRPr="006D1195">
        <w:rPr>
          <w:rFonts w:ascii="맑은 고딕" w:eastAsia="맑은 고딕" w:hAnsi="맑은 고딕" w:cs="Calibri"/>
          <w:spacing w:val="-2"/>
          <w:lang w:eastAsia="ko-KR"/>
        </w:rPr>
        <w:t>:</w:t>
      </w:r>
    </w:p>
    <w:p w:rsidR="00391764" w:rsidRPr="006D1195" w:rsidRDefault="00391764">
      <w:pPr>
        <w:rPr>
          <w:rFonts w:ascii="맑은 고딕" w:eastAsia="맑은 고딕" w:hAnsi="맑은 고딕" w:cs="Calibri"/>
          <w:sz w:val="16"/>
          <w:szCs w:val="16"/>
          <w:lang w:eastAsia="ko-KR"/>
        </w:rPr>
      </w:pPr>
    </w:p>
    <w:p w:rsidR="00391764" w:rsidRPr="006D1195" w:rsidRDefault="00391764">
      <w:pPr>
        <w:rPr>
          <w:rFonts w:ascii="맑은 고딕" w:eastAsia="맑은 고딕" w:hAnsi="맑은 고딕" w:cs="Calibri"/>
          <w:sz w:val="16"/>
          <w:szCs w:val="16"/>
          <w:lang w:eastAsia="ko-KR"/>
        </w:rPr>
      </w:pPr>
    </w:p>
    <w:p w:rsidR="00391764" w:rsidRPr="006D1195" w:rsidRDefault="00391764">
      <w:pPr>
        <w:rPr>
          <w:rFonts w:ascii="맑은 고딕" w:eastAsia="맑은 고딕" w:hAnsi="맑은 고딕" w:cs="Calibri"/>
          <w:sz w:val="16"/>
          <w:szCs w:val="16"/>
          <w:lang w:eastAsia="ko-KR"/>
        </w:rPr>
      </w:pPr>
    </w:p>
    <w:p w:rsidR="00391764" w:rsidRPr="006D1195" w:rsidRDefault="00391764">
      <w:pPr>
        <w:spacing w:before="10"/>
        <w:rPr>
          <w:rFonts w:ascii="맑은 고딕" w:eastAsia="맑은 고딕" w:hAnsi="맑은 고딕" w:cs="Calibri"/>
          <w:sz w:val="16"/>
          <w:szCs w:val="16"/>
          <w:lang w:eastAsia="ko-KR"/>
        </w:rPr>
      </w:pPr>
    </w:p>
    <w:p w:rsidR="00391764" w:rsidRPr="006D1195" w:rsidRDefault="001E101B">
      <w:pPr>
        <w:ind w:left="676"/>
        <w:rPr>
          <w:rFonts w:ascii="맑은 고딕" w:eastAsia="맑은 고딕" w:hAnsi="맑은 고딕" w:cs="Noto Sans CJK JP Black"/>
          <w:sz w:val="16"/>
          <w:szCs w:val="16"/>
          <w:lang w:eastAsia="ko-KR"/>
        </w:rPr>
      </w:pPr>
      <w:r w:rsidRPr="006D1195">
        <w:rPr>
          <w:rFonts w:ascii="맑은 고딕" w:eastAsia="맑은 고딕" w:hAnsi="맑은 고딕" w:cs="Noto Sans CJK JP Black"/>
          <w:b/>
          <w:bCs/>
          <w:spacing w:val="-10"/>
          <w:w w:val="110"/>
          <w:sz w:val="16"/>
          <w:szCs w:val="16"/>
          <w:lang w:eastAsia="ko-KR"/>
        </w:rPr>
        <w:t>책임</w:t>
      </w:r>
      <w:r w:rsidRPr="006D1195">
        <w:rPr>
          <w:rFonts w:ascii="맑은 고딕" w:eastAsia="맑은 고딕" w:hAnsi="맑은 고딕" w:cs="Noto Sans CJK JP Black"/>
          <w:b/>
          <w:bCs/>
          <w:spacing w:val="12"/>
          <w:w w:val="110"/>
          <w:sz w:val="16"/>
          <w:szCs w:val="16"/>
          <w:lang w:eastAsia="ko-KR"/>
        </w:rPr>
        <w:t xml:space="preserve"> </w:t>
      </w:r>
      <w:r w:rsidRPr="006D1195">
        <w:rPr>
          <w:rFonts w:ascii="맑은 고딕" w:eastAsia="맑은 고딕" w:hAnsi="맑은 고딕" w:cs="Noto Sans CJK JP Black"/>
          <w:b/>
          <w:bCs/>
          <w:spacing w:val="-21"/>
          <w:w w:val="110"/>
          <w:sz w:val="16"/>
          <w:szCs w:val="16"/>
          <w:lang w:eastAsia="ko-KR"/>
        </w:rPr>
        <w:t>저자</w:t>
      </w:r>
    </w:p>
    <w:p w:rsidR="00391764" w:rsidRPr="006D1195" w:rsidRDefault="001E101B">
      <w:pPr>
        <w:pStyle w:val="a3"/>
        <w:spacing w:before="51"/>
        <w:ind w:left="674" w:firstLine="0"/>
        <w:rPr>
          <w:rFonts w:ascii="맑은 고딕" w:eastAsia="맑은 고딕" w:hAnsi="맑은 고딕"/>
          <w:lang w:eastAsia="ko-KR"/>
        </w:rPr>
      </w:pPr>
      <w:r w:rsidRPr="006D1195">
        <w:rPr>
          <w:rFonts w:ascii="맑은 고딕" w:eastAsia="맑은 고딕" w:hAnsi="맑은 고딕"/>
          <w:spacing w:val="-17"/>
          <w:lang w:eastAsia="ko-KR"/>
        </w:rPr>
        <w:t>논문심사과정에서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6"/>
          <w:lang w:eastAsia="ko-KR"/>
        </w:rPr>
        <w:t>교신저자의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 w:cs="Arial Unicode MS"/>
          <w:spacing w:val="-13"/>
          <w:lang w:eastAsia="ko-KR"/>
        </w:rPr>
        <w:t>역</w:t>
      </w:r>
      <w:r w:rsidRPr="006D1195">
        <w:rPr>
          <w:rFonts w:ascii="맑은 고딕" w:eastAsia="맑은 고딕" w:hAnsi="맑은 고딕"/>
          <w:spacing w:val="-13"/>
          <w:lang w:eastAsia="ko-KR"/>
        </w:rPr>
        <w:t>할을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수행함과</w:t>
      </w:r>
      <w:r w:rsidRPr="006D1195">
        <w:rPr>
          <w:rFonts w:ascii="맑은 고딕" w:eastAsia="맑은 고딕" w:hAnsi="맑은 고딕"/>
          <w:spacing w:val="11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아</w:t>
      </w:r>
      <w:r w:rsidRPr="006D1195">
        <w:rPr>
          <w:rFonts w:ascii="맑은 고딕" w:eastAsia="맑은 고딕" w:hAnsi="맑은 고딕" w:cs="Arial Unicode MS"/>
          <w:spacing w:val="-13"/>
          <w:lang w:eastAsia="ko-KR"/>
        </w:rPr>
        <w:t>울러</w:t>
      </w:r>
      <w:r w:rsidRPr="006D1195">
        <w:rPr>
          <w:rFonts w:ascii="맑은 고딕" w:eastAsia="맑은 고딕" w:hAnsi="맑은 고딕" w:cs="Arial Unicode MS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논문의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학술지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0"/>
          <w:lang w:eastAsia="ko-KR"/>
        </w:rPr>
        <w:t>게재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lang w:eastAsia="ko-KR"/>
        </w:rPr>
        <w:t>시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저자들을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4"/>
          <w:lang w:eastAsia="ko-KR"/>
        </w:rPr>
        <w:t>대표하여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5"/>
          <w:lang w:eastAsia="ko-KR"/>
        </w:rPr>
        <w:t>저작권에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9"/>
          <w:lang w:eastAsia="ko-KR"/>
        </w:rPr>
        <w:t>대한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3"/>
          <w:lang w:eastAsia="ko-KR"/>
        </w:rPr>
        <w:t>일체의</w:t>
      </w:r>
      <w:r w:rsidRPr="006D1195">
        <w:rPr>
          <w:rFonts w:ascii="맑은 고딕" w:eastAsia="맑은 고딕" w:hAnsi="맑은 고딕"/>
          <w:spacing w:val="9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12"/>
          <w:lang w:eastAsia="ko-KR"/>
        </w:rPr>
        <w:t>책임을</w:t>
      </w:r>
      <w:r w:rsidRPr="006D1195">
        <w:rPr>
          <w:rFonts w:ascii="맑은 고딕" w:eastAsia="맑은 고딕" w:hAnsi="맑은 고딕"/>
          <w:spacing w:val="8"/>
          <w:lang w:eastAsia="ko-KR"/>
        </w:rPr>
        <w:t xml:space="preserve"> </w:t>
      </w:r>
      <w:r w:rsidRPr="006D1195">
        <w:rPr>
          <w:rFonts w:ascii="맑은 고딕" w:eastAsia="맑은 고딕" w:hAnsi="맑은 고딕" w:cs="Arial Unicode MS"/>
          <w:spacing w:val="-14"/>
          <w:lang w:eastAsia="ko-KR"/>
        </w:rPr>
        <w:t>담</w:t>
      </w:r>
      <w:r w:rsidRPr="006D1195">
        <w:rPr>
          <w:rFonts w:ascii="맑은 고딕" w:eastAsia="맑은 고딕" w:hAnsi="맑은 고딕"/>
          <w:spacing w:val="-14"/>
          <w:lang w:eastAsia="ko-KR"/>
        </w:rPr>
        <w:t>당하는</w:t>
      </w:r>
      <w:r w:rsidRPr="006D1195">
        <w:rPr>
          <w:rFonts w:ascii="맑은 고딕" w:eastAsia="맑은 고딕" w:hAnsi="맑은 고딕"/>
          <w:spacing w:val="10"/>
          <w:lang w:eastAsia="ko-KR"/>
        </w:rPr>
        <w:t xml:space="preserve"> </w:t>
      </w:r>
      <w:r w:rsidRPr="006D1195">
        <w:rPr>
          <w:rFonts w:ascii="맑은 고딕" w:eastAsia="맑은 고딕" w:hAnsi="맑은 고딕"/>
          <w:spacing w:val="-20"/>
          <w:lang w:eastAsia="ko-KR"/>
        </w:rPr>
        <w:t>저자</w:t>
      </w:r>
    </w:p>
    <w:sectPr w:rsidR="00391764" w:rsidRPr="006D1195">
      <w:type w:val="continuous"/>
      <w:pgSz w:w="11900" w:h="16840"/>
      <w:pgMar w:top="11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01" w:rsidRDefault="00B17C01" w:rsidP="006D1195">
      <w:r>
        <w:separator/>
      </w:r>
    </w:p>
  </w:endnote>
  <w:endnote w:type="continuationSeparator" w:id="0">
    <w:p w:rsidR="00B17C01" w:rsidRDefault="00B17C01" w:rsidP="006D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한컴돋움"/>
    <w:panose1 w:val="020B0A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01" w:rsidRDefault="00B17C01" w:rsidP="006D1195">
      <w:r>
        <w:separator/>
      </w:r>
    </w:p>
  </w:footnote>
  <w:footnote w:type="continuationSeparator" w:id="0">
    <w:p w:rsidR="00B17C01" w:rsidRDefault="00B17C01" w:rsidP="006D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64"/>
    <w:rsid w:val="00005B5D"/>
    <w:rsid w:val="000C35AD"/>
    <w:rsid w:val="00100859"/>
    <w:rsid w:val="001E101B"/>
    <w:rsid w:val="002A63E6"/>
    <w:rsid w:val="002C67B0"/>
    <w:rsid w:val="00324C72"/>
    <w:rsid w:val="00346C7F"/>
    <w:rsid w:val="00391764"/>
    <w:rsid w:val="005550B9"/>
    <w:rsid w:val="006D1195"/>
    <w:rsid w:val="00B17C01"/>
    <w:rsid w:val="00C5371C"/>
    <w:rsid w:val="00D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5506"/>
  <w15:docId w15:val="{246D9291-3CDF-42D8-A2E1-CFDCAD9B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76" w:hanging="2"/>
      <w:outlineLvl w:val="0"/>
    </w:pPr>
    <w:rPr>
      <w:rFonts w:ascii="Noto Sans CJK JP Black" w:eastAsia="Noto Sans CJK JP Black" w:hAnsi="Noto Sans CJK JP Black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1694" w:hanging="170"/>
    </w:pPr>
    <w:rPr>
      <w:rFonts w:ascii="Arial Unicode MS" w:eastAsia="Arial Unicode MS" w:hAnsi="Arial Unicode MS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D11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D1195"/>
  </w:style>
  <w:style w:type="paragraph" w:styleId="a6">
    <w:name w:val="footer"/>
    <w:basedOn w:val="a"/>
    <w:link w:val="Char0"/>
    <w:uiPriority w:val="99"/>
    <w:unhideWhenUsed/>
    <w:rsid w:val="006D11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D1195"/>
  </w:style>
  <w:style w:type="character" w:styleId="a7">
    <w:name w:val="Hyperlink"/>
    <w:basedOn w:val="a0"/>
    <w:uiPriority w:val="99"/>
    <w:unhideWhenUsed/>
    <w:rsid w:val="00324C7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24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kspe.kspe.or.kr/files/KSPE_&#54617;&#49696;&#54876;&#46041;%20&#50980;&#47532;&#44508;&#51221;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1014</Characters>
  <Application>Microsoft Office Word</Application>
  <DocSecurity>0</DocSecurity>
  <Lines>48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&lt;352EB3EDB9AEC5F5B0ED2E666D&gt;</vt:lpstr>
    </vt:vector>
  </TitlesOfParts>
  <Company>KSPE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&lt;352EB3EDB9AEC5F5B0ED2E666D&gt;</dc:title>
  <dc:creator>1031</dc:creator>
  <cp:lastModifiedBy>Windows User</cp:lastModifiedBy>
  <cp:revision>3</cp:revision>
  <dcterms:created xsi:type="dcterms:W3CDTF">2021-09-03T01:07:00Z</dcterms:created>
  <dcterms:modified xsi:type="dcterms:W3CDTF">2021-09-03T01:08:00Z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LastSaved">
    <vt:filetime>2016-11-25T00:00:00Z</vt:filetime>
  </property>
</Properties>
</file>